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line="579" w:lineRule="auto"/>
        <w:jc w:val="both"/>
        <w:textAlignment w:val="auto"/>
        <w:rPr>
          <w:rFonts w:hint="default" w:ascii="宋体" w:hAnsi="宋体" w:eastAsia="宋体" w:cs="宋体"/>
          <w:b w:val="0"/>
          <w:bCs w:val="0"/>
          <w:lang w:val="en-US" w:eastAsia="zh-CN"/>
        </w:rPr>
      </w:pPr>
      <w:bookmarkStart w:id="0" w:name="_Toc289246383"/>
      <w:r>
        <w:rPr>
          <w:rFonts w:hint="eastAsia" w:ascii="仿宋" w:hAnsi="仿宋" w:eastAsia="仿宋" w:cstheme="minorBidi"/>
          <w:b/>
          <w:bCs w:val="0"/>
          <w:kern w:val="2"/>
          <w:sz w:val="24"/>
          <w:szCs w:val="24"/>
          <w:lang w:val="en-US" w:eastAsia="zh-CN" w:bidi="ar-SA"/>
        </w:rPr>
        <w:t>附件2：投标响应文件</w:t>
      </w:r>
    </w:p>
    <w:p>
      <w:pPr>
        <w:pStyle w:val="5"/>
        <w:jc w:val="center"/>
        <w:rPr>
          <w:rFonts w:hint="eastAsia" w:ascii="宋体" w:hAnsi="宋体" w:eastAsia="宋体" w:cs="宋体"/>
          <w:b w:val="0"/>
          <w:bCs w:val="0"/>
          <w:lang w:val="en-US" w:eastAsia="zh-CN"/>
        </w:rPr>
      </w:pPr>
      <w:r>
        <w:rPr>
          <w:rFonts w:hint="eastAsia" w:ascii="宋体" w:hAnsi="宋体" w:eastAsia="宋体" w:cs="宋体"/>
          <w:b w:val="0"/>
          <w:bCs w:val="0"/>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3" name="文本框 3"/>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59264;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3bbfa&#10;AAAACgEAAA8AAAAAAAAAAQAgAAAAIgAAAGRycy9kb3ducmV2LnhtbFBLAQIUABQAAAAIAIdO4kCP&#10;CSWv5QEAAMEDAAAOAAAAAAAAAAEAIAAAACkBAABkcnMvZTJvRG9jLnhtbFBLBQYAAAAABgAGAFkB&#10;AACABQAAAAA=&#10;">
                <v:fill on="t" focussize="0,0"/>
                <v:stroke on="f"/>
                <v:imagedata o:title=""/>
                <o:lock v:ext="edit" aspectratio="f"/>
                <v:textbox inset="0mm,0mm,0mm,0mm" style="mso-fit-shape-to-text:t;">
                  <w:txbxContent>
                    <w:p/>
                  </w:txbxContent>
                </v:textbox>
              </v:shape>
            </w:pict>
          </mc:Fallback>
        </mc:AlternateContent>
      </w:r>
      <w:bookmarkEnd w:id="0"/>
      <w:r>
        <w:rPr>
          <w:rFonts w:hint="eastAsia" w:ascii="宋体" w:hAnsi="宋体" w:eastAsia="宋体" w:cs="宋体"/>
          <w:b w:val="0"/>
          <w:bCs w:val="0"/>
          <w:lang w:val="en-US" w:eastAsia="zh-CN"/>
        </w:rPr>
        <w:t>投标响应文件</w:t>
      </w:r>
    </w:p>
    <w:p>
      <w:pPr>
        <w:pStyle w:val="7"/>
        <w:ind w:left="105"/>
        <w:jc w:val="center"/>
        <w:rPr>
          <w:rFonts w:hint="eastAsia" w:ascii="仿宋" w:hAnsi="仿宋" w:eastAsia="仿宋" w:cs="仿宋"/>
          <w:b/>
          <w:bCs w:val="0"/>
          <w:sz w:val="32"/>
          <w:szCs w:val="32"/>
        </w:rPr>
      </w:pPr>
      <w:bookmarkStart w:id="1" w:name="_Toc289246384"/>
      <w:r>
        <w:rPr>
          <w:rFonts w:hint="eastAsia" w:ascii="仿宋" w:hAnsi="仿宋" w:eastAsia="仿宋" w:cs="仿宋"/>
          <w:b/>
          <w:bCs w:val="0"/>
          <w:sz w:val="32"/>
          <w:szCs w:val="32"/>
        </w:rPr>
        <w:t>目  录</w:t>
      </w:r>
      <w:bookmarkEnd w:id="1"/>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一、投标函</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二、报价表</w:t>
      </w:r>
    </w:p>
    <w:p>
      <w:pPr>
        <w:numPr>
          <w:ilvl w:val="0"/>
          <w:numId w:val="0"/>
        </w:numPr>
        <w:spacing w:line="360" w:lineRule="auto"/>
        <w:ind w:leftChars="0" w:firstLine="480" w:firstLineChars="200"/>
        <w:rPr>
          <w:rFonts w:hint="eastAsia" w:ascii="宋体" w:hAnsi="宋体"/>
          <w:b w:val="0"/>
          <w:sz w:val="24"/>
          <w:szCs w:val="24"/>
          <w:lang w:val="en-US" w:eastAsia="zh-CN"/>
        </w:rPr>
      </w:pPr>
      <w:r>
        <w:rPr>
          <w:rFonts w:hint="eastAsia" w:ascii="宋体" w:hAnsi="宋体"/>
          <w:b w:val="0"/>
          <w:sz w:val="24"/>
          <w:szCs w:val="24"/>
          <w:lang w:val="en-US" w:eastAsia="zh-CN"/>
        </w:rPr>
        <w:t>（一）报价一览表</w:t>
      </w:r>
    </w:p>
    <w:p>
      <w:pPr>
        <w:numPr>
          <w:ilvl w:val="0"/>
          <w:numId w:val="0"/>
        </w:numPr>
        <w:spacing w:line="360" w:lineRule="auto"/>
        <w:ind w:leftChars="0" w:firstLine="480" w:firstLineChars="200"/>
        <w:rPr>
          <w:rFonts w:hint="eastAsia" w:ascii="宋体" w:hAnsi="宋体"/>
          <w:b w:val="0"/>
          <w:sz w:val="24"/>
          <w:szCs w:val="24"/>
          <w:lang w:val="en-US" w:eastAsia="zh-CN"/>
        </w:rPr>
      </w:pPr>
      <w:r>
        <w:rPr>
          <w:rFonts w:hint="eastAsia" w:ascii="宋体" w:hAnsi="宋体"/>
          <w:b w:val="0"/>
          <w:sz w:val="24"/>
          <w:szCs w:val="24"/>
          <w:lang w:val="en-US" w:eastAsia="zh-CN"/>
        </w:rPr>
        <w:t>（二）分项报价表</w:t>
      </w:r>
    </w:p>
    <w:p>
      <w:pPr>
        <w:pStyle w:val="2"/>
        <w:ind w:left="0" w:leftChars="0" w:firstLine="602" w:firstLineChars="200"/>
        <w:rPr>
          <w:rFonts w:hint="default" w:ascii="仿宋" w:hAnsi="仿宋" w:eastAsia="仿宋" w:cs="仿宋"/>
          <w:b/>
          <w:bCs/>
          <w:kern w:val="2"/>
          <w:sz w:val="30"/>
          <w:szCs w:val="30"/>
          <w:lang w:val="en-US" w:eastAsia="zh-CN"/>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、服务质量、工期承诺及保证措施</w:t>
      </w:r>
    </w:p>
    <w:p>
      <w:pPr>
        <w:spacing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、资格</w:t>
      </w:r>
      <w:r>
        <w:rPr>
          <w:rFonts w:hint="eastAsia" w:ascii="仿宋" w:hAnsi="仿宋" w:eastAsia="仿宋" w:cs="仿宋"/>
          <w:b/>
          <w:bCs/>
          <w:sz w:val="30"/>
          <w:szCs w:val="30"/>
          <w:lang w:val="en-US" w:eastAsia="zh-CN"/>
        </w:rPr>
        <w:t>证明材料</w:t>
      </w:r>
    </w:p>
    <w:p>
      <w:pPr>
        <w:numPr>
          <w:ilvl w:val="0"/>
          <w:numId w:val="0"/>
        </w:numPr>
        <w:spacing w:line="360" w:lineRule="auto"/>
        <w:ind w:leftChars="0" w:firstLine="480" w:firstLineChars="200"/>
        <w:rPr>
          <w:rFonts w:hint="eastAsia" w:ascii="宋体" w:hAnsi="宋体"/>
          <w:b w:val="0"/>
          <w:sz w:val="24"/>
          <w:szCs w:val="24"/>
          <w:lang w:val="en-US" w:eastAsia="zh-CN"/>
        </w:rPr>
      </w:pPr>
      <w:r>
        <w:rPr>
          <w:rFonts w:hint="eastAsia" w:ascii="宋体" w:hAnsi="宋体"/>
          <w:b w:val="0"/>
          <w:sz w:val="24"/>
          <w:szCs w:val="24"/>
          <w:lang w:val="en-US" w:eastAsia="zh-CN"/>
        </w:rPr>
        <w:t>（一）营业执照</w:t>
      </w:r>
    </w:p>
    <w:p>
      <w:pPr>
        <w:numPr>
          <w:ilvl w:val="0"/>
          <w:numId w:val="0"/>
        </w:numPr>
        <w:spacing w:line="360" w:lineRule="auto"/>
        <w:ind w:leftChars="0" w:firstLine="480" w:firstLineChars="200"/>
        <w:rPr>
          <w:rFonts w:hint="eastAsia" w:eastAsia="宋体"/>
          <w:sz w:val="24"/>
          <w:szCs w:val="28"/>
          <w:lang w:eastAsia="zh-CN"/>
        </w:rPr>
      </w:pPr>
      <w:r>
        <w:rPr>
          <w:rFonts w:hint="eastAsia" w:ascii="宋体" w:hAnsi="宋体"/>
          <w:b w:val="0"/>
          <w:sz w:val="24"/>
          <w:szCs w:val="24"/>
          <w:lang w:val="en-US" w:eastAsia="zh-CN"/>
        </w:rPr>
        <w:t>（二）财务会计制度</w:t>
      </w:r>
    </w:p>
    <w:p>
      <w:pPr>
        <w:pStyle w:val="2"/>
        <w:spacing w:line="360" w:lineRule="auto"/>
        <w:ind w:left="0" w:leftChars="0" w:firstLine="480" w:firstLineChars="200"/>
        <w:rPr>
          <w:rFonts w:hint="eastAsia"/>
          <w:sz w:val="24"/>
          <w:szCs w:val="28"/>
          <w:lang w:val="en-US" w:eastAsia="zh-CN"/>
        </w:rPr>
      </w:pPr>
      <w:r>
        <w:rPr>
          <w:rFonts w:hint="eastAsia"/>
          <w:sz w:val="24"/>
          <w:szCs w:val="28"/>
          <w:lang w:eastAsia="zh-CN"/>
        </w:rPr>
        <w:t>（</w:t>
      </w:r>
      <w:r>
        <w:rPr>
          <w:rFonts w:hint="eastAsia"/>
          <w:sz w:val="24"/>
          <w:szCs w:val="28"/>
          <w:lang w:val="en-US" w:eastAsia="zh-CN"/>
        </w:rPr>
        <w:t>三</w:t>
      </w:r>
      <w:r>
        <w:rPr>
          <w:rFonts w:hint="eastAsia"/>
          <w:sz w:val="24"/>
          <w:szCs w:val="28"/>
          <w:lang w:eastAsia="zh-CN"/>
        </w:rPr>
        <w:t>）</w:t>
      </w:r>
      <w:r>
        <w:rPr>
          <w:rFonts w:hint="eastAsia"/>
          <w:sz w:val="24"/>
          <w:szCs w:val="28"/>
          <w:lang w:val="en-US" w:eastAsia="zh-CN"/>
        </w:rPr>
        <w:t>信用中国失信记录查询</w:t>
      </w:r>
    </w:p>
    <w:p>
      <w:pPr>
        <w:pStyle w:val="2"/>
        <w:spacing w:line="360" w:lineRule="auto"/>
        <w:ind w:left="0" w:leftChars="0" w:firstLine="480" w:firstLineChars="200"/>
        <w:rPr>
          <w:rFonts w:hint="eastAsia"/>
          <w:sz w:val="24"/>
          <w:szCs w:val="28"/>
          <w:lang w:val="en-US" w:eastAsia="zh-CN"/>
        </w:rPr>
      </w:pPr>
      <w:r>
        <w:rPr>
          <w:rFonts w:hint="eastAsia"/>
          <w:sz w:val="24"/>
          <w:szCs w:val="28"/>
          <w:lang w:val="en-US" w:eastAsia="zh-CN"/>
        </w:rPr>
        <w:t>（四）近年中标案例</w:t>
      </w:r>
    </w:p>
    <w:p>
      <w:pPr>
        <w:pStyle w:val="2"/>
        <w:spacing w:line="360" w:lineRule="auto"/>
        <w:ind w:left="0" w:leftChars="0" w:firstLine="480" w:firstLineChars="200"/>
        <w:rPr>
          <w:rFonts w:hint="default"/>
          <w:sz w:val="24"/>
          <w:szCs w:val="28"/>
          <w:lang w:val="en-US" w:eastAsia="zh-CN"/>
        </w:rPr>
      </w:pPr>
      <w:r>
        <w:rPr>
          <w:rFonts w:hint="eastAsia"/>
          <w:sz w:val="24"/>
          <w:szCs w:val="28"/>
          <w:lang w:val="en-US" w:eastAsia="zh-CN"/>
        </w:rPr>
        <w:t>（五）法定代表人身份证明</w:t>
      </w:r>
    </w:p>
    <w:p>
      <w:pPr>
        <w:pStyle w:val="2"/>
        <w:ind w:left="0"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五、其他相关资料</w:t>
      </w:r>
    </w:p>
    <w:p>
      <w:pPr>
        <w:pStyle w:val="2"/>
        <w:spacing w:line="360" w:lineRule="auto"/>
        <w:ind w:left="0" w:leftChars="0" w:firstLine="480" w:firstLineChars="200"/>
        <w:rPr>
          <w:rFonts w:hint="eastAsia" w:ascii="Times New Roman" w:hAnsi="Times New Roman" w:cs="Times New Roman"/>
          <w:sz w:val="24"/>
          <w:szCs w:val="28"/>
          <w:lang w:val="en-US" w:eastAsia="zh-CN"/>
        </w:rPr>
      </w:pPr>
      <w:r>
        <w:rPr>
          <w:rFonts w:hint="eastAsia"/>
          <w:sz w:val="24"/>
          <w:szCs w:val="28"/>
          <w:lang w:eastAsia="zh-CN"/>
        </w:rPr>
        <w:t>（</w:t>
      </w:r>
      <w:r>
        <w:rPr>
          <w:rFonts w:hint="eastAsia"/>
          <w:sz w:val="24"/>
          <w:szCs w:val="28"/>
          <w:lang w:val="en-US" w:eastAsia="zh-CN"/>
        </w:rPr>
        <w:t>一</w:t>
      </w:r>
      <w:r>
        <w:rPr>
          <w:rFonts w:hint="eastAsia"/>
          <w:sz w:val="24"/>
          <w:szCs w:val="28"/>
          <w:lang w:eastAsia="zh-CN"/>
        </w:rPr>
        <w:t>）</w:t>
      </w:r>
      <w:r>
        <w:rPr>
          <w:rFonts w:hint="eastAsia" w:ascii="Times New Roman" w:hAnsi="Times New Roman" w:cs="Times New Roman"/>
          <w:sz w:val="24"/>
          <w:szCs w:val="28"/>
          <w:lang w:val="en-US" w:eastAsia="zh-CN"/>
        </w:rPr>
        <w:t xml:space="preserve">三年内无重大违纪声明 </w:t>
      </w:r>
    </w:p>
    <w:p>
      <w:pPr>
        <w:pStyle w:val="2"/>
        <w:spacing w:line="360" w:lineRule="auto"/>
        <w:ind w:left="0" w:leftChars="0" w:firstLine="480" w:firstLineChars="200"/>
        <w:rPr>
          <w:rFonts w:hint="eastAsia"/>
          <w:sz w:val="24"/>
          <w:szCs w:val="28"/>
          <w:lang w:eastAsia="zh-CN"/>
        </w:rPr>
      </w:pPr>
      <w:r>
        <w:rPr>
          <w:rFonts w:hint="eastAsia"/>
          <w:sz w:val="24"/>
          <w:szCs w:val="28"/>
          <w:lang w:eastAsia="zh-CN"/>
        </w:rPr>
        <w:t>（</w:t>
      </w:r>
      <w:r>
        <w:rPr>
          <w:rFonts w:hint="eastAsia"/>
          <w:sz w:val="24"/>
          <w:szCs w:val="28"/>
          <w:lang w:val="en-US" w:eastAsia="zh-CN"/>
        </w:rPr>
        <w:t>二</w:t>
      </w:r>
      <w:r>
        <w:rPr>
          <w:rFonts w:hint="eastAsia"/>
          <w:sz w:val="24"/>
          <w:szCs w:val="28"/>
          <w:lang w:eastAsia="zh-CN"/>
        </w:rPr>
        <w:t>）具备履行合同所必需的设备和专业技术能力的书面声明</w:t>
      </w:r>
    </w:p>
    <w:p>
      <w:pPr>
        <w:bidi w:val="0"/>
        <w:spacing w:line="360" w:lineRule="auto"/>
        <w:ind w:firstLine="480" w:firstLineChars="200"/>
        <w:jc w:val="left"/>
        <w:rPr>
          <w:rFonts w:hint="eastAsia"/>
          <w:sz w:val="24"/>
          <w:szCs w:val="28"/>
          <w:lang w:eastAsia="zh-CN"/>
        </w:rPr>
      </w:pPr>
      <w:r>
        <w:rPr>
          <w:rFonts w:hint="eastAsia"/>
          <w:sz w:val="24"/>
          <w:szCs w:val="28"/>
          <w:lang w:eastAsia="zh-CN"/>
        </w:rPr>
        <w:t>（</w:t>
      </w:r>
      <w:r>
        <w:rPr>
          <w:rFonts w:hint="eastAsia"/>
          <w:sz w:val="24"/>
          <w:szCs w:val="28"/>
          <w:lang w:val="en-US" w:eastAsia="zh-CN"/>
        </w:rPr>
        <w:t>三</w:t>
      </w:r>
      <w:r>
        <w:rPr>
          <w:rFonts w:hint="eastAsia"/>
          <w:sz w:val="24"/>
          <w:szCs w:val="28"/>
          <w:lang w:eastAsia="zh-CN"/>
        </w:rPr>
        <w:t>）法人授权委托书（</w:t>
      </w:r>
      <w:r>
        <w:rPr>
          <w:rFonts w:hint="eastAsia"/>
          <w:sz w:val="24"/>
          <w:szCs w:val="28"/>
          <w:lang w:val="en-US" w:eastAsia="zh-CN"/>
        </w:rPr>
        <w:t>如有授权请附加</w:t>
      </w:r>
      <w:r>
        <w:rPr>
          <w:rFonts w:hint="eastAsia"/>
          <w:sz w:val="24"/>
          <w:szCs w:val="28"/>
          <w:lang w:eastAsia="zh-CN"/>
        </w:rPr>
        <w:t>）</w:t>
      </w:r>
    </w:p>
    <w:p>
      <w:pPr>
        <w:pStyle w:val="2"/>
        <w:spacing w:line="360" w:lineRule="auto"/>
        <w:ind w:left="0" w:leftChars="0" w:firstLine="480" w:firstLineChars="200"/>
        <w:rPr>
          <w:rFonts w:hint="default" w:ascii="Times New Roman" w:hAnsi="Times New Roman" w:cs="Times New Roman"/>
          <w:sz w:val="24"/>
          <w:szCs w:val="28"/>
          <w:lang w:val="en-US" w:eastAsia="zh-CN"/>
        </w:rPr>
      </w:pPr>
      <w:r>
        <w:rPr>
          <w:rFonts w:hint="default" w:ascii="Times New Roman" w:hAnsi="Times New Roman" w:cs="Times New Roman"/>
          <w:sz w:val="24"/>
          <w:szCs w:val="28"/>
          <w:lang w:val="en-US" w:eastAsia="zh-CN"/>
        </w:rPr>
        <w:t>（四）承诺书</w:t>
      </w:r>
    </w:p>
    <w:p>
      <w:pPr>
        <w:pStyle w:val="6"/>
        <w:rPr>
          <w:rFonts w:hint="eastAsia" w:ascii="仿宋" w:hAnsi="仿宋" w:eastAsia="仿宋" w:cs="仿宋"/>
          <w:b/>
          <w:bCs/>
          <w:sz w:val="32"/>
          <w:szCs w:val="32"/>
          <w:lang w:val="en-US" w:eastAsia="zh-CN"/>
        </w:rPr>
      </w:pPr>
      <w:bookmarkStart w:id="2" w:name="_Toc289246386"/>
      <w:r>
        <w:rPr>
          <w:rFonts w:hint="eastAsia" w:ascii="仿宋" w:hAnsi="仿宋" w:eastAsia="仿宋" w:cs="仿宋"/>
          <w:b/>
          <w:bCs/>
          <w:sz w:val="32"/>
          <w:szCs w:val="32"/>
          <w:lang w:val="en-US" w:eastAsia="zh-CN"/>
        </w:rPr>
        <w:t xml:space="preserve"> </w:t>
      </w:r>
    </w:p>
    <w:p>
      <w:pPr>
        <w:rPr>
          <w:rFonts w:hint="eastAsia"/>
        </w:rPr>
      </w:pPr>
    </w:p>
    <w:p>
      <w:pPr>
        <w:pStyle w:val="6"/>
        <w:keepNext/>
        <w:keepLines/>
        <w:pageBreakBefore w:val="0"/>
        <w:widowControl w:val="0"/>
        <w:kinsoku/>
        <w:wordWrap/>
        <w:overflowPunct/>
        <w:topLinePunct w:val="0"/>
        <w:autoSpaceDE/>
        <w:autoSpaceDN/>
        <w:bidi w:val="0"/>
        <w:adjustRightInd/>
        <w:snapToGrid/>
        <w:spacing w:before="140" w:line="413" w:lineRule="auto"/>
        <w:textAlignment w:val="auto"/>
        <w:rPr>
          <w:rFonts w:ascii="宋体" w:hAnsi="宋体" w:eastAsia="宋体"/>
          <w:b w:val="0"/>
          <w:bCs w:val="0"/>
        </w:rPr>
      </w:pPr>
      <w:r>
        <w:rPr>
          <w:rFonts w:hint="eastAsia" w:ascii="宋体" w:hAnsi="宋体" w:eastAsia="宋体"/>
          <w:color w:val="000000"/>
        </w:rPr>
        <w:t>一、</w:t>
      </w:r>
      <w:r>
        <w:rPr>
          <w:rFonts w:ascii="宋体" w:hAnsi="宋体" w:eastAsia="宋体"/>
        </w:rPr>
        <w:t xml:space="preserve"> </w:t>
      </w:r>
      <w:r>
        <w:rPr>
          <w:rFonts w:hint="eastAsia" w:ascii="宋体" w:hAnsi="宋体" w:eastAsia="宋体"/>
        </w:rPr>
        <w:t>投标函</w:t>
      </w:r>
      <w:bookmarkEnd w:id="2"/>
    </w:p>
    <w:p>
      <w:pPr>
        <w:spacing w:before="156" w:beforeLines="50" w:line="360" w:lineRule="auto"/>
        <w:rPr>
          <w:rFonts w:hint="default" w:ascii="宋体" w:hAnsi="宋体"/>
          <w:szCs w:val="21"/>
          <w:u w:val="none"/>
          <w:lang w:val="en-US"/>
        </w:rPr>
      </w:pPr>
      <w:r>
        <w:rPr>
          <w:rFonts w:hint="eastAsia" w:ascii="宋体" w:hAnsi="宋体"/>
          <w:szCs w:val="21"/>
        </w:rPr>
        <w:t>致：</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spacing w:before="312" w:beforeLines="100" w:line="360" w:lineRule="auto"/>
        <w:ind w:firstLine="420" w:firstLineChars="200"/>
        <w:rPr>
          <w:rFonts w:hint="eastAsia" w:ascii="宋体" w:hAnsi="宋体"/>
          <w:color w:val="000000"/>
          <w:szCs w:val="21"/>
        </w:rPr>
      </w:pPr>
      <w:r>
        <w:rPr>
          <w:rFonts w:hint="eastAsia" w:ascii="宋体" w:hAnsi="宋体"/>
          <w:szCs w:val="21"/>
        </w:rPr>
        <w:t>仔细</w:t>
      </w:r>
      <w:r>
        <w:rPr>
          <w:rFonts w:hint="eastAsia" w:ascii="宋体" w:hAnsi="宋体"/>
          <w:szCs w:val="21"/>
          <w:lang w:val="en-US" w:eastAsia="zh-CN"/>
        </w:rPr>
        <w:t>阅读</w:t>
      </w:r>
      <w:r>
        <w:rPr>
          <w:rFonts w:hint="eastAsia" w:ascii="宋体" w:hAnsi="宋体"/>
          <w:szCs w:val="21"/>
        </w:rPr>
        <w:t>招标文件的各项条款及说</w:t>
      </w:r>
      <w:r>
        <w:rPr>
          <w:rFonts w:hint="eastAsia" w:ascii="宋体" w:hAnsi="宋体"/>
          <w:color w:val="000000"/>
          <w:szCs w:val="21"/>
        </w:rPr>
        <w:t>明后</w:t>
      </w:r>
      <w:r>
        <w:rPr>
          <w:rFonts w:ascii="宋体" w:hAnsi="宋体"/>
          <w:color w:val="000000"/>
          <w:szCs w:val="21"/>
        </w:rPr>
        <w:t>,</w:t>
      </w:r>
      <w:r>
        <w:rPr>
          <w:rFonts w:hint="eastAsia" w:ascii="宋体" w:hAnsi="宋体"/>
          <w:color w:val="000000"/>
          <w:szCs w:val="21"/>
        </w:rPr>
        <w:t>我司完全理解并接受招标文件规定的各项条款。我司</w:t>
      </w:r>
      <w:bookmarkStart w:id="3" w:name="OLE_LINK1"/>
      <w:r>
        <w:rPr>
          <w:rFonts w:hint="eastAsia" w:ascii="宋体" w:hAnsi="宋体"/>
          <w:color w:val="000000"/>
          <w:szCs w:val="21"/>
        </w:rPr>
        <w:t>愿意以</w:t>
      </w:r>
      <w:r>
        <w:rPr>
          <w:rFonts w:hint="eastAsia" w:ascii="宋体" w:hAnsi="宋体"/>
          <w:szCs w:val="21"/>
        </w:rPr>
        <w:t>暂定</w:t>
      </w:r>
      <w:r>
        <w:rPr>
          <w:rFonts w:hint="eastAsia" w:ascii="宋体" w:hAnsi="宋体"/>
          <w:color w:val="000000"/>
          <w:szCs w:val="21"/>
        </w:rPr>
        <w:t>总价</w:t>
      </w:r>
      <w:bookmarkEnd w:id="3"/>
      <w:r>
        <w:rPr>
          <w:rFonts w:hint="eastAsia" w:ascii="宋体" w:hAnsi="宋体"/>
          <w:color w:val="000000"/>
          <w:szCs w:val="21"/>
        </w:rPr>
        <w:t>人民币：</w:t>
      </w:r>
      <w:r>
        <w:rPr>
          <w:rFonts w:ascii="宋体" w:hAnsi="宋体"/>
          <w:color w:val="000000"/>
          <w:szCs w:val="21"/>
          <w:u w:val="single"/>
        </w:rPr>
        <w:t xml:space="preserve">     </w:t>
      </w:r>
      <w:r>
        <w:rPr>
          <w:rFonts w:hint="eastAsia" w:ascii="宋体" w:hAnsi="宋体"/>
          <w:color w:val="000000"/>
          <w:szCs w:val="21"/>
        </w:rPr>
        <w:t>元整</w:t>
      </w:r>
      <w:r>
        <w:rPr>
          <w:rFonts w:ascii="宋体" w:hAnsi="宋体"/>
          <w:color w:val="000000"/>
          <w:szCs w:val="21"/>
        </w:rPr>
        <w:t>(</w:t>
      </w:r>
      <w:r>
        <w:rPr>
          <w:rFonts w:hint="eastAsia" w:ascii="宋体" w:hAnsi="宋体"/>
          <w:color w:val="000000"/>
          <w:szCs w:val="21"/>
        </w:rPr>
        <w:t>大写</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rPr>
        <w:t>元整</w:t>
      </w:r>
      <w:r>
        <w:rPr>
          <w:rFonts w:ascii="宋体" w:hAnsi="宋体"/>
          <w:color w:val="000000"/>
          <w:szCs w:val="21"/>
        </w:rPr>
        <w:t>)</w:t>
      </w:r>
      <w:r>
        <w:rPr>
          <w:rFonts w:hint="eastAsia" w:ascii="宋体" w:hAnsi="宋体"/>
          <w:color w:val="000000"/>
          <w:szCs w:val="21"/>
        </w:rPr>
        <w:t>承揽本</w:t>
      </w:r>
      <w:r>
        <w:rPr>
          <w:rFonts w:hint="eastAsia" w:ascii="宋体" w:hAnsi="宋体"/>
          <w:color w:val="000000"/>
          <w:szCs w:val="21"/>
          <w:lang w:val="en-US" w:eastAsia="zh-CN"/>
        </w:rPr>
        <w:t>项目</w:t>
      </w:r>
      <w:r>
        <w:rPr>
          <w:rFonts w:hint="eastAsia" w:ascii="宋体" w:hAnsi="宋体"/>
          <w:color w:val="000000"/>
          <w:szCs w:val="21"/>
        </w:rPr>
        <w:t>，工期为</w:t>
      </w:r>
      <w:r>
        <w:rPr>
          <w:rFonts w:hint="eastAsia" w:ascii="宋体" w:hAnsi="宋体"/>
          <w:color w:val="000000"/>
          <w:szCs w:val="21"/>
          <w:u w:val="single"/>
        </w:rPr>
        <w:t>满足招标方的要求</w:t>
      </w:r>
      <w:r>
        <w:rPr>
          <w:rFonts w:hint="eastAsia" w:ascii="宋体" w:hAnsi="宋体"/>
          <w:color w:val="000000"/>
          <w:szCs w:val="21"/>
        </w:rPr>
        <w:t>，</w:t>
      </w:r>
      <w:r>
        <w:rPr>
          <w:rFonts w:hint="eastAsia" w:ascii="宋体" w:hAnsi="宋体"/>
          <w:color w:val="000000"/>
          <w:szCs w:val="21"/>
          <w:lang w:val="en-US" w:eastAsia="zh-CN"/>
        </w:rPr>
        <w:t>保证</w:t>
      </w:r>
      <w:r>
        <w:rPr>
          <w:rFonts w:hint="eastAsia" w:ascii="宋体" w:hAnsi="宋体"/>
          <w:color w:val="000000"/>
          <w:szCs w:val="21"/>
        </w:rPr>
        <w:t>质量控制目标为</w:t>
      </w:r>
      <w:r>
        <w:rPr>
          <w:rFonts w:hint="eastAsia" w:ascii="宋体" w:hAnsi="宋体"/>
          <w:color w:val="000000"/>
          <w:szCs w:val="21"/>
          <w:u w:val="single"/>
        </w:rPr>
        <w:t>合格</w:t>
      </w:r>
      <w:r>
        <w:rPr>
          <w:rFonts w:hint="eastAsia" w:ascii="宋体" w:hAnsi="宋体"/>
          <w:color w:val="000000"/>
          <w:szCs w:val="21"/>
        </w:rPr>
        <w:t>。付款方式：</w:t>
      </w:r>
      <w:r>
        <w:rPr>
          <w:rFonts w:hint="eastAsia" w:ascii="宋体" w:hAnsi="宋体"/>
          <w:color w:val="000000"/>
          <w:szCs w:val="21"/>
          <w:u w:val="single"/>
        </w:rPr>
        <w:t>满足招标方的要求</w:t>
      </w:r>
      <w:r>
        <w:rPr>
          <w:rFonts w:hint="eastAsia" w:ascii="宋体" w:hAnsi="宋体"/>
          <w:color w:val="000000"/>
          <w:szCs w:val="21"/>
          <w:u w:val="single"/>
          <w:lang w:eastAsia="zh-CN"/>
        </w:rPr>
        <w:t>。</w:t>
      </w:r>
      <w:r>
        <w:rPr>
          <w:rFonts w:hint="eastAsia" w:ascii="宋体" w:hAnsi="宋体"/>
          <w:color w:val="000000"/>
          <w:szCs w:val="21"/>
        </w:rPr>
        <w:t xml:space="preserve">                         </w:t>
      </w:r>
    </w:p>
    <w:p>
      <w:pPr>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我司对贵司招标文件中提出的合同条件已明了，并完全同意。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一旦我司</w:t>
      </w:r>
      <w:r>
        <w:rPr>
          <w:rFonts w:hint="eastAsia" w:ascii="宋体" w:hAnsi="宋体"/>
          <w:szCs w:val="21"/>
          <w:lang w:val="en-US" w:eastAsia="zh-CN"/>
        </w:rPr>
        <w:t>中标</w:t>
      </w:r>
      <w:r>
        <w:rPr>
          <w:rFonts w:ascii="宋体" w:hAnsi="宋体"/>
          <w:szCs w:val="21"/>
        </w:rPr>
        <w:t>,</w:t>
      </w:r>
      <w:r>
        <w:rPr>
          <w:rFonts w:hint="eastAsia" w:ascii="宋体" w:hAnsi="宋体"/>
          <w:szCs w:val="21"/>
        </w:rPr>
        <w:t>我司将按贵司的要求</w:t>
      </w:r>
      <w:r>
        <w:rPr>
          <w:rFonts w:hint="eastAsia" w:ascii="宋体" w:hAnsi="宋体"/>
          <w:szCs w:val="21"/>
          <w:lang w:val="en-US" w:eastAsia="zh-CN"/>
        </w:rPr>
        <w:t>程序进行</w:t>
      </w:r>
      <w:r>
        <w:rPr>
          <w:rFonts w:ascii="宋体" w:hAnsi="宋体"/>
          <w:szCs w:val="21"/>
        </w:rPr>
        <w:t xml:space="preserve">, </w:t>
      </w:r>
      <w:r>
        <w:rPr>
          <w:rFonts w:hint="eastAsia" w:ascii="宋体" w:hAnsi="宋体"/>
          <w:szCs w:val="21"/>
        </w:rPr>
        <w:t>并承诺在约定的时间内完成本次招标范围内的所有</w:t>
      </w:r>
      <w:r>
        <w:rPr>
          <w:rFonts w:hint="eastAsia" w:ascii="宋体" w:hAnsi="宋体"/>
          <w:szCs w:val="21"/>
          <w:lang w:val="en-US" w:eastAsia="zh-CN"/>
        </w:rPr>
        <w:t>工作</w:t>
      </w:r>
      <w:r>
        <w:rPr>
          <w:rFonts w:hint="eastAsia"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3.</w:t>
      </w:r>
      <w:r>
        <w:rPr>
          <w:rFonts w:hint="eastAsia" w:ascii="宋体" w:hAnsi="宋体"/>
          <w:szCs w:val="21"/>
        </w:rPr>
        <w:t>一旦我司的投标被接纳，我司将委派</w:t>
      </w:r>
      <w:r>
        <w:rPr>
          <w:rFonts w:ascii="宋体" w:hAnsi="宋体"/>
          <w:szCs w:val="21"/>
          <w:u w:val="single"/>
        </w:rPr>
        <w:t xml:space="preserve">         </w:t>
      </w:r>
      <w:r>
        <w:rPr>
          <w:rFonts w:hint="eastAsia" w:ascii="宋体" w:hAnsi="宋体"/>
          <w:szCs w:val="21"/>
        </w:rPr>
        <w:t>作为本项目的项目</w:t>
      </w:r>
      <w:r>
        <w:rPr>
          <w:rFonts w:hint="eastAsia" w:ascii="宋体" w:hAnsi="宋体"/>
          <w:szCs w:val="21"/>
          <w:lang w:val="en-US" w:eastAsia="zh-CN"/>
        </w:rPr>
        <w:t>负责人</w:t>
      </w:r>
      <w:r>
        <w:rPr>
          <w:rFonts w:hint="eastAsia" w:ascii="宋体" w:hAnsi="宋体"/>
          <w:szCs w:val="21"/>
        </w:rPr>
        <w:t>，未得到贵司许可前，保证中途不撤换。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4.</w:t>
      </w:r>
      <w:r>
        <w:rPr>
          <w:rFonts w:hint="eastAsia" w:ascii="宋体" w:hAnsi="宋体"/>
          <w:szCs w:val="21"/>
        </w:rPr>
        <w:t>我司同意在招标文件约定的投标书有效期限之前</w:t>
      </w:r>
      <w:r>
        <w:rPr>
          <w:rFonts w:ascii="宋体" w:hAnsi="宋体"/>
          <w:szCs w:val="21"/>
        </w:rPr>
        <w:t>,</w:t>
      </w:r>
      <w:r>
        <w:rPr>
          <w:rFonts w:hint="eastAsia" w:ascii="宋体" w:hAnsi="宋体"/>
          <w:szCs w:val="21"/>
        </w:rPr>
        <w:t>本投标书将始终对本投标单位具有约束力</w:t>
      </w:r>
      <w:r>
        <w:rPr>
          <w:rFonts w:ascii="宋体" w:hAnsi="宋体"/>
          <w:szCs w:val="21"/>
        </w:rPr>
        <w:t xml:space="preserve">, </w:t>
      </w:r>
      <w:r>
        <w:rPr>
          <w:rFonts w:hint="eastAsia" w:ascii="宋体" w:hAnsi="宋体"/>
          <w:szCs w:val="21"/>
        </w:rPr>
        <w:t>并可随时被贵司接受。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5.</w:t>
      </w:r>
      <w:r>
        <w:rPr>
          <w:rFonts w:hint="eastAsia" w:ascii="宋体" w:hAnsi="宋体"/>
          <w:szCs w:val="21"/>
        </w:rPr>
        <w:t>我司知道并同意：如果接到中标通知后未按贵司要求的时间签署正式合同或坚持提出超出本</w:t>
      </w:r>
      <w:r>
        <w:rPr>
          <w:rFonts w:hint="eastAsia" w:ascii="宋体" w:hAnsi="宋体"/>
          <w:szCs w:val="21"/>
          <w:lang w:val="en-US" w:eastAsia="zh-CN"/>
        </w:rPr>
        <w:t>项目</w:t>
      </w:r>
      <w:r>
        <w:rPr>
          <w:rFonts w:hint="eastAsia" w:ascii="宋体" w:hAnsi="宋体"/>
          <w:szCs w:val="21"/>
        </w:rPr>
        <w:t>招标文件的附加条件</w:t>
      </w:r>
      <w:r>
        <w:rPr>
          <w:rFonts w:ascii="宋体" w:hAnsi="宋体"/>
          <w:szCs w:val="21"/>
        </w:rPr>
        <w:t>,</w:t>
      </w:r>
      <w:r>
        <w:rPr>
          <w:rFonts w:hint="eastAsia" w:ascii="宋体" w:hAnsi="宋体"/>
          <w:szCs w:val="21"/>
        </w:rPr>
        <w:t>贵司有权另选其他中标单位。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6.</w:t>
      </w:r>
      <w:r>
        <w:rPr>
          <w:rFonts w:hint="eastAsia" w:ascii="宋体" w:hAnsi="宋体"/>
          <w:szCs w:val="21"/>
        </w:rPr>
        <w:t>我司知道并同意</w:t>
      </w:r>
      <w:r>
        <w:rPr>
          <w:rFonts w:ascii="宋体" w:hAnsi="宋体"/>
          <w:szCs w:val="21"/>
        </w:rPr>
        <w:t>,</w:t>
      </w:r>
      <w:r>
        <w:rPr>
          <w:rFonts w:hint="eastAsia" w:ascii="宋体" w:hAnsi="宋体"/>
          <w:szCs w:val="21"/>
        </w:rPr>
        <w:t>贵司并无义务必须接受所收到的价格最低的投标书。</w:t>
      </w:r>
    </w:p>
    <w:p>
      <w:pPr>
        <w:spacing w:line="360" w:lineRule="auto"/>
        <w:rPr>
          <w:rFonts w:ascii="宋体" w:hAnsi="宋体"/>
          <w:szCs w:val="21"/>
        </w:rPr>
      </w:pPr>
    </w:p>
    <w:p>
      <w:pPr>
        <w:spacing w:before="468" w:beforeLines="150" w:line="360" w:lineRule="auto"/>
        <w:ind w:firstLine="4095" w:firstLineChars="1950"/>
        <w:jc w:val="center"/>
        <w:rPr>
          <w:rFonts w:hint="eastAsia" w:ascii="宋体" w:hAnsi="宋体"/>
          <w:szCs w:val="21"/>
        </w:rPr>
      </w:pPr>
    </w:p>
    <w:p>
      <w:pPr>
        <w:spacing w:before="468" w:beforeLines="150" w:line="360" w:lineRule="auto"/>
        <w:ind w:firstLine="4095" w:firstLineChars="1950"/>
        <w:jc w:val="center"/>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468" w:beforeLines="150" w:line="560" w:lineRule="exact"/>
        <w:ind w:firstLine="4095" w:firstLineChars="1950"/>
        <w:jc w:val="center"/>
        <w:textAlignment w:val="auto"/>
        <w:rPr>
          <w:rFonts w:hint="eastAsia" w:ascii="宋体" w:hAnsi="宋体"/>
          <w:szCs w:val="21"/>
          <w:lang w:val="en-US" w:eastAsia="zh-CN"/>
        </w:rPr>
      </w:pP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68" w:beforeLines="150" w:line="560" w:lineRule="exact"/>
        <w:ind w:firstLine="4095" w:firstLineChars="1950"/>
        <w:jc w:val="center"/>
        <w:textAlignment w:val="auto"/>
        <w:rPr>
          <w:rFonts w:ascii="宋体" w:hAnsi="宋体"/>
          <w:szCs w:val="21"/>
        </w:rPr>
      </w:pPr>
      <w:r>
        <w:rPr>
          <w:rFonts w:hint="eastAsia" w:ascii="宋体" w:hAnsi="宋体"/>
          <w:szCs w:val="21"/>
        </w:rPr>
        <w:t>投标单位负责人</w:t>
      </w:r>
      <w:r>
        <w:rPr>
          <w:rFonts w:ascii="宋体" w:hAnsi="宋体"/>
          <w:szCs w:val="21"/>
        </w:rPr>
        <w:t>(</w:t>
      </w:r>
      <w:r>
        <w:rPr>
          <w:rFonts w:hint="eastAsia" w:ascii="宋体" w:hAnsi="宋体"/>
          <w:szCs w:val="21"/>
          <w:lang w:val="en-US" w:eastAsia="zh-CN"/>
        </w:rPr>
        <w:t>加盖公</w:t>
      </w:r>
      <w:r>
        <w:rPr>
          <w:rFonts w:hint="eastAsia" w:ascii="宋体" w:hAnsi="宋体"/>
          <w:szCs w:val="21"/>
        </w:rPr>
        <w:t>章</w:t>
      </w:r>
      <w:r>
        <w:rPr>
          <w:rFonts w:ascii="宋体" w:hAnsi="宋体"/>
          <w:szCs w:val="21"/>
        </w:rPr>
        <w:t>):</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lang w:val="en-US" w:eastAsia="zh-CN"/>
        </w:rPr>
        <w:sectPr>
          <w:headerReference r:id="rId3" w:type="default"/>
          <w:pgSz w:w="11906" w:h="16838"/>
          <w:pgMar w:top="1418" w:right="1134" w:bottom="1418" w:left="1134" w:header="851" w:footer="992" w:gutter="0"/>
          <w:cols w:space="720" w:num="1"/>
          <w:docGrid w:type="lines" w:linePitch="312" w:charSpace="0"/>
        </w:sectPr>
      </w:pPr>
      <w:r>
        <w:rPr>
          <w:rFonts w:hint="eastAsia" w:ascii="宋体" w:hAnsi="宋体"/>
          <w:szCs w:val="21"/>
          <w:lang w:val="en-US" w:eastAsia="zh-CN"/>
        </w:rPr>
        <w:t xml:space="preserve">                            日期：</w:t>
      </w:r>
      <w:r>
        <w:rPr>
          <w:rFonts w:hint="eastAsia" w:ascii="宋体" w:hAnsi="宋体" w:cs="Times New Roman"/>
          <w:szCs w:val="21"/>
          <w:lang w:val="en-US" w:eastAsia="zh-CN"/>
        </w:rPr>
        <w:t xml:space="preserve">    年   月   日 </w:t>
      </w:r>
    </w:p>
    <w:p>
      <w:pPr>
        <w:numPr>
          <w:ilvl w:val="0"/>
          <w:numId w:val="0"/>
        </w:numPr>
        <w:spacing w:line="360" w:lineRule="auto"/>
        <w:rPr>
          <w:rFonts w:hint="eastAsia" w:ascii="宋体" w:hAnsi="宋体" w:eastAsia="宋体" w:cs="Times New Roman"/>
          <w:b/>
          <w:bCs/>
          <w:color w:val="000000"/>
          <w:kern w:val="2"/>
          <w:sz w:val="32"/>
          <w:szCs w:val="32"/>
          <w:lang w:val="en-US" w:eastAsia="zh-CN"/>
        </w:rPr>
      </w:pPr>
      <w:bookmarkStart w:id="4" w:name="_Toc289246387"/>
      <w:bookmarkStart w:id="5" w:name="_Toc184635139"/>
      <w:r>
        <w:rPr>
          <w:rFonts w:hint="eastAsia" w:ascii="宋体" w:hAnsi="宋体" w:eastAsia="宋体" w:cs="Times New Roman"/>
          <w:b/>
          <w:bCs/>
          <w:color w:val="000000"/>
          <w:kern w:val="2"/>
          <w:sz w:val="32"/>
          <w:szCs w:val="32"/>
          <w:lang w:val="en-US" w:eastAsia="zh-CN"/>
        </w:rPr>
        <w:t>（一）双柱双面书架报价一览表</w:t>
      </w:r>
    </w:p>
    <w:p>
      <w:pPr>
        <w:rPr>
          <w:rFonts w:ascii="宋体" w:hAnsi="宋体"/>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48" w:type="dxa"/>
            <w:noWrap w:val="0"/>
            <w:vAlign w:val="center"/>
          </w:tcPr>
          <w:p>
            <w:pPr>
              <w:rPr>
                <w:rFonts w:hint="eastAsia" w:ascii="宋体" w:hAnsi="宋体"/>
              </w:rPr>
            </w:pPr>
            <w:r>
              <w:rPr>
                <w:rFonts w:hint="eastAsia" w:ascii="宋体" w:hAnsi="宋体"/>
              </w:rPr>
              <w:t>申请人名称</w:t>
            </w:r>
          </w:p>
        </w:tc>
        <w:tc>
          <w:tcPr>
            <w:tcW w:w="7793"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948" w:type="dxa"/>
            <w:noWrap w:val="0"/>
            <w:vAlign w:val="center"/>
          </w:tcPr>
          <w:p>
            <w:pPr>
              <w:rPr>
                <w:rFonts w:hint="eastAsia" w:ascii="宋体" w:hAnsi="宋体"/>
              </w:rPr>
            </w:pPr>
            <w:r>
              <w:rPr>
                <w:rFonts w:hint="eastAsia" w:ascii="宋体" w:hAnsi="宋体"/>
              </w:rPr>
              <w:t>总报价</w:t>
            </w:r>
          </w:p>
        </w:tc>
        <w:tc>
          <w:tcPr>
            <w:tcW w:w="7793" w:type="dxa"/>
            <w:noWrap w:val="0"/>
            <w:vAlign w:val="center"/>
          </w:tcPr>
          <w:p>
            <w:pPr>
              <w:rPr>
                <w:rFonts w:hint="eastAsia" w:ascii="宋体" w:hAnsi="宋体"/>
                <w:u w:val="single"/>
              </w:rPr>
            </w:pPr>
            <w:r>
              <w:rPr>
                <w:rFonts w:hint="eastAsia" w:ascii="宋体" w:hAnsi="宋体"/>
              </w:rPr>
              <w:t>小写：</w:t>
            </w:r>
            <w:r>
              <w:rPr>
                <w:rFonts w:hint="eastAsia" w:ascii="宋体" w:hAnsi="宋体"/>
                <w:u w:val="single"/>
              </w:rPr>
              <w:t xml:space="preserve">                元</w:t>
            </w:r>
            <w:r>
              <w:rPr>
                <w:rFonts w:ascii="宋体" w:hAnsi="宋体"/>
              </w:rPr>
              <w:t xml:space="preserve">   大写：</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trPr>
        <w:tc>
          <w:tcPr>
            <w:tcW w:w="1948" w:type="dxa"/>
            <w:noWrap w:val="0"/>
            <w:vAlign w:val="center"/>
          </w:tcPr>
          <w:p>
            <w:pPr>
              <w:rPr>
                <w:rFonts w:hint="eastAsia" w:ascii="宋体" w:hAnsi="宋体"/>
                <w:szCs w:val="21"/>
              </w:rPr>
            </w:pPr>
            <w:r>
              <w:rPr>
                <w:rFonts w:hint="eastAsia" w:ascii="宋体" w:hAnsi="宋体"/>
                <w:szCs w:val="21"/>
              </w:rPr>
              <w:t>工期</w:t>
            </w:r>
          </w:p>
        </w:tc>
        <w:tc>
          <w:tcPr>
            <w:tcW w:w="7793"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948" w:type="dxa"/>
            <w:noWrap w:val="0"/>
            <w:vAlign w:val="center"/>
          </w:tcPr>
          <w:p>
            <w:pPr>
              <w:rPr>
                <w:rFonts w:hint="eastAsia" w:ascii="宋体" w:hAnsi="宋体"/>
                <w:szCs w:val="21"/>
              </w:rPr>
            </w:pPr>
            <w:r>
              <w:rPr>
                <w:rFonts w:hint="eastAsia" w:ascii="宋体" w:hAnsi="宋体"/>
                <w:szCs w:val="21"/>
              </w:rPr>
              <w:t>备注</w:t>
            </w:r>
          </w:p>
        </w:tc>
        <w:tc>
          <w:tcPr>
            <w:tcW w:w="7793" w:type="dxa"/>
            <w:noWrap w:val="0"/>
            <w:vAlign w:val="center"/>
          </w:tcPr>
          <w:p>
            <w:pPr>
              <w:rPr>
                <w:rFonts w:hint="eastAsia" w:ascii="宋体" w:hAnsi="宋体"/>
              </w:rPr>
            </w:pPr>
          </w:p>
        </w:tc>
      </w:tr>
    </w:tbl>
    <w:p>
      <w:pPr>
        <w:spacing w:line="360" w:lineRule="auto"/>
        <w:jc w:val="left"/>
        <w:rPr>
          <w:rFonts w:ascii="宋体" w:hAnsi="宋体"/>
          <w:b/>
          <w:szCs w:val="21"/>
        </w:rPr>
      </w:pPr>
    </w:p>
    <w:p>
      <w:pPr>
        <w:spacing w:line="360" w:lineRule="auto"/>
        <w:jc w:val="left"/>
        <w:rPr>
          <w:rFonts w:ascii="宋体" w:hAnsi="宋体"/>
          <w:b/>
          <w:szCs w:val="21"/>
        </w:rPr>
      </w:pPr>
    </w:p>
    <w:p>
      <w:pPr>
        <w:spacing w:line="360" w:lineRule="auto"/>
        <w:jc w:val="left"/>
        <w:rPr>
          <w:rFonts w:ascii="宋体" w:hAnsi="宋体"/>
          <w:szCs w:val="21"/>
        </w:rPr>
      </w:pPr>
      <w:r>
        <w:rPr>
          <w:rFonts w:hint="eastAsia" w:ascii="宋体" w:hAnsi="宋体"/>
          <w:szCs w:val="21"/>
        </w:rPr>
        <w:t>询价</w:t>
      </w:r>
      <w:r>
        <w:rPr>
          <w:rFonts w:ascii="宋体" w:hAnsi="宋体"/>
          <w:szCs w:val="21"/>
        </w:rPr>
        <w:t>申请人：</w:t>
      </w:r>
      <w:r>
        <w:rPr>
          <w:rFonts w:ascii="宋体" w:hAnsi="宋体"/>
          <w:szCs w:val="21"/>
          <w:u w:val="single"/>
        </w:rPr>
        <w:t xml:space="preserve">              （全称）                     </w:t>
      </w:r>
      <w:r>
        <w:rPr>
          <w:rFonts w:ascii="宋体" w:hAnsi="宋体"/>
          <w:szCs w:val="21"/>
        </w:rPr>
        <w:t>（盖单位法人公章）</w:t>
      </w:r>
    </w:p>
    <w:p>
      <w:pPr>
        <w:spacing w:line="360" w:lineRule="auto"/>
        <w:jc w:val="lef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（亲笔签名或签章）</w:t>
      </w:r>
    </w:p>
    <w:p>
      <w:pPr>
        <w:spacing w:line="360" w:lineRule="auto"/>
        <w:jc w:val="left"/>
        <w:rPr>
          <w:rFonts w:ascii="宋体" w:hAnsi="宋体"/>
          <w:szCs w:val="21"/>
        </w:rPr>
      </w:pP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pStyle w:val="6"/>
        <w:numPr>
          <w:ilvl w:val="0"/>
          <w:numId w:val="0"/>
        </w:numPr>
        <w:rPr>
          <w:rFonts w:hint="eastAsia" w:eastAsia="宋体"/>
        </w:rPr>
      </w:pPr>
      <w:r>
        <w:rPr>
          <w:rFonts w:hint="eastAsia" w:eastAsia="宋体"/>
        </w:rPr>
        <w:t xml:space="preserve">      </w:t>
      </w:r>
    </w:p>
    <w:p>
      <w:pPr>
        <w:rPr>
          <w:rFonts w:hint="eastAsia" w:eastAsia="宋体"/>
        </w:rPr>
      </w:pPr>
    </w:p>
    <w:p>
      <w:pPr>
        <w:pStyle w:val="2"/>
        <w:rPr>
          <w:rFonts w:hint="eastAsia" w:eastAsia="宋体"/>
        </w:rPr>
      </w:pPr>
    </w:p>
    <w:p>
      <w:pPr>
        <w:pStyle w:val="2"/>
        <w:rPr>
          <w:rFonts w:hint="eastAsia" w:eastAsia="宋体"/>
        </w:rPr>
      </w:pPr>
    </w:p>
    <w:p>
      <w:pPr>
        <w:pStyle w:val="2"/>
        <w:rPr>
          <w:rFonts w:hint="eastAsia" w:eastAsia="宋体"/>
        </w:rPr>
      </w:pPr>
    </w:p>
    <w:p>
      <w:pPr>
        <w:pStyle w:val="2"/>
        <w:rPr>
          <w:rFonts w:hint="eastAsia" w:eastAsia="宋体"/>
        </w:rPr>
      </w:pPr>
    </w:p>
    <w:p>
      <w:pPr>
        <w:pStyle w:val="2"/>
        <w:rPr>
          <w:rFonts w:hint="eastAsia" w:eastAsia="宋体"/>
        </w:rPr>
      </w:pPr>
    </w:p>
    <w:p>
      <w:pPr>
        <w:pStyle w:val="2"/>
        <w:rPr>
          <w:rFonts w:hint="eastAsia" w:eastAsia="宋体"/>
        </w:rPr>
      </w:pPr>
    </w:p>
    <w:p>
      <w:pPr>
        <w:pStyle w:val="2"/>
        <w:rPr>
          <w:rFonts w:hint="eastAsia" w:eastAsia="宋体"/>
        </w:rPr>
      </w:pPr>
    </w:p>
    <w:p>
      <w:pPr>
        <w:numPr>
          <w:ilvl w:val="0"/>
          <w:numId w:val="0"/>
        </w:numPr>
        <w:spacing w:line="360" w:lineRule="auto"/>
        <w:rPr>
          <w:rFonts w:hint="eastAsia" w:ascii="宋体" w:hAnsi="宋体" w:eastAsia="宋体" w:cs="Times New Roman"/>
          <w:b/>
          <w:bCs/>
          <w:color w:val="000000"/>
          <w:kern w:val="2"/>
          <w:sz w:val="32"/>
          <w:szCs w:val="32"/>
          <w:lang w:val="en-US" w:eastAsia="zh-CN"/>
        </w:rPr>
      </w:pPr>
    </w:p>
    <w:p>
      <w:pPr>
        <w:pStyle w:val="6"/>
        <w:numPr>
          <w:ilvl w:val="0"/>
          <w:numId w:val="0"/>
        </w:numPr>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6"/>
        <w:numPr>
          <w:ilvl w:val="0"/>
          <w:numId w:val="0"/>
        </w:numPr>
        <w:rPr>
          <w:rFonts w:hint="eastAsia" w:ascii="宋体" w:hAnsi="宋体" w:eastAsia="宋体" w:cs="Times New Roman"/>
          <w:b/>
          <w:bCs/>
          <w:color w:val="000000"/>
          <w:kern w:val="2"/>
          <w:sz w:val="32"/>
          <w:szCs w:val="32"/>
          <w:lang w:val="en-US" w:eastAsia="zh-CN"/>
        </w:rPr>
      </w:pPr>
      <w:r>
        <w:rPr>
          <w:rFonts w:hint="eastAsia" w:ascii="宋体" w:hAnsi="宋体" w:eastAsia="宋体" w:cs="Times New Roman"/>
          <w:b/>
          <w:bCs/>
          <w:color w:val="000000"/>
          <w:kern w:val="2"/>
          <w:sz w:val="32"/>
          <w:szCs w:val="32"/>
          <w:lang w:val="en-US" w:eastAsia="zh-CN"/>
        </w:rPr>
        <w:t>二、双柱双面书架分项报价表</w:t>
      </w:r>
      <w:r>
        <w:rPr>
          <w:rFonts w:hint="eastAsia" w:eastAsia="宋体"/>
        </w:rPr>
        <w:t xml:space="preserve">  </w:t>
      </w:r>
      <w:bookmarkStart w:id="10" w:name="_GoBack"/>
      <w:bookmarkEnd w:id="10"/>
    </w:p>
    <w:tbl>
      <w:tblPr>
        <w:tblStyle w:val="10"/>
        <w:tblW w:w="83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
        <w:gridCol w:w="1560"/>
        <w:gridCol w:w="1160"/>
        <w:gridCol w:w="1230"/>
        <w:gridCol w:w="1070"/>
        <w:gridCol w:w="120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21" w:type="dxa"/>
            <w:noWrap w:val="0"/>
            <w:vAlign w:val="center"/>
          </w:tcPr>
          <w:p>
            <w:pPr>
              <w:widowControl/>
              <w:jc w:val="center"/>
              <w:rPr>
                <w:rFonts w:ascii="宋体" w:hAnsi="宋体" w:cs="宋体"/>
                <w:b/>
                <w:bCs/>
                <w:kern w:val="0"/>
              </w:rPr>
            </w:pPr>
            <w:r>
              <w:rPr>
                <w:rFonts w:hint="eastAsia" w:ascii="宋体" w:hAnsi="宋体" w:cs="宋体"/>
                <w:b/>
                <w:bCs/>
                <w:kern w:val="0"/>
              </w:rPr>
              <w:t>序号</w:t>
            </w:r>
          </w:p>
        </w:tc>
        <w:tc>
          <w:tcPr>
            <w:tcW w:w="1560" w:type="dxa"/>
            <w:noWrap w:val="0"/>
            <w:vAlign w:val="center"/>
          </w:tcPr>
          <w:p>
            <w:pPr>
              <w:widowControl/>
              <w:jc w:val="center"/>
              <w:rPr>
                <w:rFonts w:ascii="宋体" w:hAnsi="宋体" w:cs="宋体"/>
                <w:b/>
                <w:bCs/>
                <w:kern w:val="0"/>
              </w:rPr>
            </w:pPr>
            <w:r>
              <w:rPr>
                <w:rFonts w:hint="eastAsia" w:ascii="宋体" w:hAnsi="宋体" w:cs="宋体"/>
                <w:b/>
                <w:bCs/>
                <w:kern w:val="0"/>
              </w:rPr>
              <w:t>名称</w:t>
            </w:r>
          </w:p>
        </w:tc>
        <w:tc>
          <w:tcPr>
            <w:tcW w:w="1160" w:type="dxa"/>
            <w:tcBorders>
              <w:right w:val="single" w:color="auto" w:sz="4" w:space="0"/>
            </w:tcBorders>
            <w:noWrap w:val="0"/>
            <w:vAlign w:val="center"/>
          </w:tcPr>
          <w:p>
            <w:pPr>
              <w:widowControl/>
              <w:jc w:val="center"/>
              <w:rPr>
                <w:rFonts w:hint="default" w:ascii="宋体" w:hAnsi="宋体" w:cs="宋体"/>
                <w:b/>
                <w:bCs/>
                <w:kern w:val="0"/>
                <w:lang w:val="en-US" w:eastAsia="zh-CN"/>
              </w:rPr>
            </w:pPr>
            <w:r>
              <w:rPr>
                <w:rFonts w:hint="eastAsia" w:ascii="宋体" w:hAnsi="宋体" w:cs="宋体"/>
                <w:b/>
                <w:bCs/>
                <w:kern w:val="0"/>
                <w:lang w:val="en-US" w:eastAsia="zh-CN"/>
              </w:rPr>
              <w:t>参数</w:t>
            </w:r>
          </w:p>
        </w:tc>
        <w:tc>
          <w:tcPr>
            <w:tcW w:w="1230" w:type="dxa"/>
            <w:tcBorders>
              <w:right w:val="single" w:color="auto" w:sz="4" w:space="0"/>
            </w:tcBorders>
            <w:noWrap w:val="0"/>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数量</w:t>
            </w:r>
          </w:p>
        </w:tc>
        <w:tc>
          <w:tcPr>
            <w:tcW w:w="1070" w:type="dxa"/>
            <w:tcBorders>
              <w:left w:val="single" w:color="auto" w:sz="4" w:space="0"/>
            </w:tcBorders>
            <w:noWrap w:val="0"/>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单价（元）</w:t>
            </w:r>
          </w:p>
        </w:tc>
        <w:tc>
          <w:tcPr>
            <w:tcW w:w="1200" w:type="dxa"/>
            <w:tcBorders>
              <w:left w:val="single" w:color="auto" w:sz="4" w:space="0"/>
            </w:tcBorders>
            <w:noWrap w:val="0"/>
            <w:vAlign w:val="center"/>
          </w:tcPr>
          <w:p>
            <w:pPr>
              <w:widowControl/>
              <w:jc w:val="center"/>
              <w:rPr>
                <w:rFonts w:hint="default" w:ascii="宋体" w:hAnsi="宋体" w:cs="宋体"/>
                <w:b/>
                <w:bCs/>
                <w:kern w:val="0"/>
                <w:lang w:val="en-US" w:eastAsia="zh-CN"/>
              </w:rPr>
            </w:pPr>
            <w:r>
              <w:rPr>
                <w:rFonts w:hint="eastAsia" w:ascii="宋体" w:hAnsi="宋体" w:cs="宋体"/>
                <w:b/>
                <w:bCs/>
                <w:kern w:val="0"/>
                <w:lang w:val="en-US" w:eastAsia="zh-CN"/>
              </w:rPr>
              <w:t>总价（元）</w:t>
            </w:r>
          </w:p>
        </w:tc>
        <w:tc>
          <w:tcPr>
            <w:tcW w:w="1200" w:type="dxa"/>
            <w:tcBorders>
              <w:left w:val="single" w:color="auto" w:sz="4" w:space="0"/>
            </w:tcBorders>
            <w:noWrap w:val="0"/>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23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widowControl/>
              <w:jc w:val="center"/>
              <w:rPr>
                <w:rFonts w:hint="default" w:ascii="宋体" w:hAnsi="宋体" w:cs="宋体"/>
                <w:kern w:val="0"/>
                <w:lang w:val="en-US" w:eastAsia="zh-CN"/>
              </w:rPr>
            </w:pPr>
            <w:r>
              <w:rPr>
                <w:rFonts w:hint="eastAsia" w:ascii="宋体" w:hAnsi="宋体" w:cs="宋体"/>
                <w:kern w:val="0"/>
                <w:lang w:val="en-US" w:eastAsia="zh-CN"/>
              </w:rPr>
              <w:t>2</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23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widowControl/>
              <w:jc w:val="center"/>
              <w:rPr>
                <w:rFonts w:hint="default" w:ascii="宋体" w:hAnsi="宋体" w:cs="宋体"/>
                <w:kern w:val="0"/>
                <w:lang w:val="en-US" w:eastAsia="zh-CN"/>
              </w:rPr>
            </w:pPr>
            <w:r>
              <w:rPr>
                <w:rFonts w:hint="eastAsia" w:ascii="宋体" w:hAnsi="宋体" w:cs="宋体"/>
                <w:kern w:val="0"/>
                <w:lang w:val="en-US" w:eastAsia="zh-CN"/>
              </w:rPr>
              <w:t>3</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23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widowControl/>
              <w:jc w:val="center"/>
              <w:rPr>
                <w:rFonts w:hint="default" w:ascii="宋体" w:hAnsi="宋体" w:cs="宋体"/>
                <w:kern w:val="0"/>
                <w:lang w:val="en-US" w:eastAsia="zh-CN"/>
              </w:rPr>
            </w:pPr>
            <w:r>
              <w:rPr>
                <w:rFonts w:hint="eastAsia" w:ascii="宋体" w:hAnsi="宋体" w:cs="宋体"/>
                <w:kern w:val="0"/>
                <w:lang w:val="en-US" w:eastAsia="zh-CN"/>
              </w:rPr>
              <w:t>4</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23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widowControl/>
              <w:jc w:val="center"/>
              <w:rPr>
                <w:rFonts w:hint="default" w:ascii="宋体" w:hAnsi="宋体" w:cs="宋体"/>
                <w:kern w:val="0"/>
                <w:lang w:val="en-US" w:eastAsia="zh-CN"/>
              </w:rPr>
            </w:pPr>
            <w:r>
              <w:rPr>
                <w:rFonts w:hint="eastAsia" w:ascii="宋体" w:hAnsi="宋体" w:cs="宋体"/>
                <w:kern w:val="0"/>
                <w:lang w:val="en-US" w:eastAsia="zh-CN"/>
              </w:rPr>
              <w:t>5</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23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21" w:type="dxa"/>
            <w:noWrap w:val="0"/>
            <w:vAlign w:val="center"/>
          </w:tcPr>
          <w:p>
            <w:pPr>
              <w:jc w:val="center"/>
              <w:rPr>
                <w:rFonts w:hint="default" w:ascii="宋体" w:hAnsi="宋体" w:eastAsia="宋体" w:cs="宋体"/>
                <w:kern w:val="0"/>
                <w:lang w:val="en-US" w:eastAsia="zh-CN"/>
              </w:rPr>
            </w:pPr>
            <w:r>
              <w:rPr>
                <w:rFonts w:hint="eastAsia" w:ascii="宋体" w:hAnsi="宋体" w:eastAsia="宋体" w:cs="宋体"/>
                <w:kern w:val="0"/>
                <w:lang w:val="en-US" w:eastAsia="zh-CN"/>
              </w:rPr>
              <w:t>6</w:t>
            </w:r>
          </w:p>
        </w:tc>
        <w:tc>
          <w:tcPr>
            <w:tcW w:w="1560" w:type="dxa"/>
            <w:tcBorders>
              <w:bottom w:val="single" w:color="auto" w:sz="4" w:space="0"/>
            </w:tcBorders>
            <w:noWrap w:val="0"/>
            <w:vAlign w:val="center"/>
          </w:tcPr>
          <w:p>
            <w:pPr>
              <w:rPr>
                <w:rFonts w:hint="eastAsia" w:ascii="宋体" w:hAnsi="宋体" w:cs="宋体"/>
                <w:kern w:val="0"/>
              </w:rPr>
            </w:pPr>
          </w:p>
        </w:tc>
        <w:tc>
          <w:tcPr>
            <w:tcW w:w="1160" w:type="dxa"/>
            <w:tcBorders>
              <w:right w:val="single" w:color="auto" w:sz="4" w:space="0"/>
            </w:tcBorders>
            <w:noWrap w:val="0"/>
            <w:vAlign w:val="center"/>
          </w:tcPr>
          <w:p>
            <w:pPr>
              <w:jc w:val="center"/>
              <w:rPr>
                <w:rFonts w:hint="eastAsia" w:ascii="宋体" w:hAnsi="宋体" w:cs="宋体"/>
                <w:kern w:val="0"/>
              </w:rPr>
            </w:pPr>
          </w:p>
        </w:tc>
        <w:tc>
          <w:tcPr>
            <w:tcW w:w="1230" w:type="dxa"/>
            <w:tcBorders>
              <w:right w:val="single" w:color="auto" w:sz="4" w:space="0"/>
            </w:tcBorders>
            <w:noWrap w:val="0"/>
            <w:vAlign w:val="center"/>
          </w:tcPr>
          <w:p>
            <w:pPr>
              <w:jc w:val="center"/>
              <w:rPr>
                <w:rFonts w:hint="eastAsia" w:ascii="宋体" w:hAnsi="宋体" w:cs="宋体"/>
                <w:kern w:val="0"/>
              </w:rPr>
            </w:pPr>
          </w:p>
        </w:tc>
        <w:tc>
          <w:tcPr>
            <w:tcW w:w="1070" w:type="dxa"/>
            <w:tcBorders>
              <w:left w:val="single" w:color="auto" w:sz="4" w:space="0"/>
            </w:tcBorders>
            <w:noWrap w:val="0"/>
            <w:vAlign w:val="center"/>
          </w:tcPr>
          <w:p>
            <w:pPr>
              <w:jc w:val="right"/>
              <w:rPr>
                <w:rFonts w:hint="eastAsia" w:ascii="宋体" w:hAnsi="宋体" w:cs="宋体"/>
                <w:kern w:val="0"/>
              </w:rPr>
            </w:pPr>
          </w:p>
        </w:tc>
        <w:tc>
          <w:tcPr>
            <w:tcW w:w="1200" w:type="dxa"/>
            <w:tcBorders>
              <w:left w:val="single" w:color="auto" w:sz="4" w:space="0"/>
            </w:tcBorders>
            <w:noWrap w:val="0"/>
            <w:vAlign w:val="center"/>
          </w:tcPr>
          <w:p>
            <w:pPr>
              <w:jc w:val="right"/>
              <w:rPr>
                <w:rFonts w:hint="eastAsia" w:ascii="宋体" w:hAnsi="宋体" w:cs="宋体"/>
                <w:kern w:val="0"/>
              </w:rPr>
            </w:pPr>
          </w:p>
        </w:tc>
        <w:tc>
          <w:tcPr>
            <w:tcW w:w="1200" w:type="dxa"/>
            <w:tcBorders>
              <w:left w:val="single" w:color="auto" w:sz="4" w:space="0"/>
            </w:tcBorders>
            <w:noWrap w:val="0"/>
            <w:vAlign w:val="center"/>
          </w:tcPr>
          <w:p>
            <w:pPr>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exact"/>
        </w:trPr>
        <w:tc>
          <w:tcPr>
            <w:tcW w:w="5941" w:type="dxa"/>
            <w:gridSpan w:val="5"/>
            <w:tcBorders>
              <w:top w:val="single" w:color="auto" w:sz="4" w:space="0"/>
            </w:tcBorders>
            <w:noWrap w:val="0"/>
            <w:vAlign w:val="center"/>
          </w:tcPr>
          <w:p>
            <w:pPr>
              <w:jc w:val="center"/>
              <w:rPr>
                <w:rFonts w:hint="default" w:ascii="宋体" w:hAnsi="宋体" w:eastAsia="宋体" w:cs="宋体"/>
                <w:kern w:val="0"/>
                <w:lang w:val="en-US" w:eastAsia="zh-CN"/>
              </w:rPr>
            </w:pPr>
            <w:r>
              <w:rPr>
                <w:rFonts w:hint="eastAsia" w:ascii="宋体" w:hAnsi="宋体" w:cs="宋体"/>
                <w:b/>
                <w:bCs/>
                <w:kern w:val="0"/>
                <w:lang w:val="en-US" w:eastAsia="zh-CN"/>
              </w:rPr>
              <w:t>合计金额</w:t>
            </w:r>
          </w:p>
        </w:tc>
        <w:tc>
          <w:tcPr>
            <w:tcW w:w="1200" w:type="dxa"/>
            <w:tcBorders>
              <w:top w:val="single" w:color="auto" w:sz="4" w:space="0"/>
              <w:left w:val="single" w:color="auto" w:sz="4" w:space="0"/>
            </w:tcBorders>
            <w:noWrap w:val="0"/>
            <w:vAlign w:val="center"/>
          </w:tcPr>
          <w:p>
            <w:pPr>
              <w:jc w:val="right"/>
              <w:rPr>
                <w:rFonts w:hint="eastAsia" w:ascii="宋体" w:hAnsi="宋体" w:cs="宋体"/>
                <w:kern w:val="0"/>
              </w:rPr>
            </w:pPr>
          </w:p>
        </w:tc>
        <w:tc>
          <w:tcPr>
            <w:tcW w:w="1200" w:type="dxa"/>
            <w:tcBorders>
              <w:top w:val="single" w:color="auto" w:sz="4" w:space="0"/>
              <w:left w:val="single" w:color="auto" w:sz="4" w:space="0"/>
            </w:tcBorders>
            <w:noWrap w:val="0"/>
            <w:vAlign w:val="center"/>
          </w:tcPr>
          <w:p>
            <w:pPr>
              <w:jc w:val="right"/>
              <w:rPr>
                <w:rFonts w:hint="eastAsia" w:ascii="宋体" w:hAnsi="宋体" w:cs="宋体"/>
                <w:kern w:val="0"/>
              </w:rPr>
            </w:pPr>
          </w:p>
        </w:tc>
      </w:tr>
    </w:tbl>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2" w:firstLineChars="1"/>
        <w:rPr>
          <w:szCs w:val="21"/>
        </w:rPr>
      </w:pPr>
      <w:r>
        <w:rPr>
          <w:szCs w:val="21"/>
        </w:rPr>
        <w:t>供应商：</w:t>
      </w:r>
      <w:r>
        <w:rPr>
          <w:szCs w:val="21"/>
          <w:u w:val="single"/>
        </w:rPr>
        <w:t xml:space="preserve">                                 </w:t>
      </w:r>
      <w:r>
        <w:rPr>
          <w:szCs w:val="21"/>
        </w:rPr>
        <w:t>（盖单位法人公章）</w:t>
      </w:r>
    </w:p>
    <w:p>
      <w:pPr>
        <w:spacing w:line="360" w:lineRule="auto"/>
        <w:ind w:firstLine="2" w:firstLineChars="1"/>
        <w:rPr>
          <w:szCs w:val="21"/>
        </w:rPr>
      </w:pPr>
      <w:r>
        <w:rPr>
          <w:szCs w:val="21"/>
        </w:rPr>
        <w:t>法定代表人或其委托代理人：</w:t>
      </w:r>
      <w:r>
        <w:rPr>
          <w:szCs w:val="21"/>
          <w:u w:val="single"/>
        </w:rPr>
        <w:t xml:space="preserve">               </w:t>
      </w:r>
      <w:r>
        <w:rPr>
          <w:szCs w:val="21"/>
        </w:rPr>
        <w:t>（亲笔签名或签章）</w:t>
      </w:r>
    </w:p>
    <w:p>
      <w:pPr>
        <w:spacing w:line="360" w:lineRule="auto"/>
        <w:ind w:firstLine="2" w:firstLineChars="1"/>
        <w:rPr>
          <w:szCs w:val="21"/>
        </w:rPr>
      </w:pPr>
      <w:r>
        <w:rPr>
          <w:rFonts w:hint="eastAsia"/>
          <w:szCs w:val="21"/>
          <w:u w:val="none"/>
          <w:lang w:val="en-US" w:eastAsia="zh-CN"/>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ind w:firstLine="4200" w:firstLineChars="2000"/>
        <w:jc w:val="left"/>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rPr>
          <w:rFonts w:hint="eastAsia" w:ascii="宋体" w:hAnsi="宋体"/>
          <w:szCs w:val="21"/>
        </w:rPr>
      </w:pPr>
    </w:p>
    <w:p>
      <w:pPr>
        <w:keepNext/>
        <w:keepLines/>
        <w:tabs>
          <w:tab w:val="left" w:pos="420"/>
        </w:tabs>
        <w:spacing w:before="120" w:after="120" w:line="360" w:lineRule="auto"/>
        <w:jc w:val="both"/>
        <w:outlineLvl w:val="1"/>
        <w:rPr>
          <w:rFonts w:hint="eastAsia" w:ascii="宋体" w:hAnsi="宋体" w:eastAsia="宋体" w:cs="Times New Roman"/>
          <w:b/>
          <w:bCs/>
          <w:color w:val="000000"/>
          <w:kern w:val="2"/>
          <w:sz w:val="32"/>
          <w:szCs w:val="32"/>
          <w:lang w:val="en-US" w:eastAsia="zh-CN"/>
        </w:rPr>
      </w:pPr>
      <w:r>
        <w:rPr>
          <w:rFonts w:hint="eastAsia" w:ascii="宋体" w:hAnsi="宋体" w:eastAsia="宋体" w:cs="Times New Roman"/>
          <w:b/>
          <w:bCs/>
          <w:color w:val="000000"/>
          <w:kern w:val="2"/>
          <w:sz w:val="32"/>
          <w:szCs w:val="32"/>
          <w:lang w:val="en-US" w:eastAsia="zh-CN"/>
        </w:rPr>
        <w:t>三、服务质量、工期承诺及保证措施</w:t>
      </w:r>
    </w:p>
    <w:p>
      <w:pPr>
        <w:rPr>
          <w:rFonts w:hint="eastAsia"/>
        </w:rPr>
      </w:pPr>
    </w:p>
    <w:p>
      <w:pPr>
        <w:spacing w:line="360" w:lineRule="auto"/>
        <w:ind w:firstLine="420" w:firstLineChars="200"/>
        <w:rPr>
          <w:rFonts w:hint="eastAsia" w:ascii="宋体" w:hAnsi="宋体"/>
          <w:sz w:val="21"/>
          <w:szCs w:val="21"/>
        </w:rPr>
      </w:pPr>
      <w:r>
        <w:rPr>
          <w:rFonts w:hint="eastAsia" w:ascii="宋体" w:hAnsi="宋体"/>
          <w:sz w:val="21"/>
          <w:szCs w:val="21"/>
        </w:rPr>
        <w:t>要求提供针对完成本项目的具体服务质量、工期承诺及保证措施，</w:t>
      </w:r>
      <w:r>
        <w:rPr>
          <w:rFonts w:hint="eastAsia" w:hAnsi="宋体"/>
          <w:sz w:val="21"/>
          <w:szCs w:val="21"/>
        </w:rPr>
        <w:t>对项目实施的范围、质量、工期的承诺，</w:t>
      </w:r>
      <w:r>
        <w:rPr>
          <w:rFonts w:hint="eastAsia" w:ascii="宋体" w:hAnsi="宋体"/>
          <w:sz w:val="21"/>
          <w:szCs w:val="21"/>
        </w:rPr>
        <w:t>具体格式由申请人自行编写。</w:t>
      </w:r>
    </w:p>
    <w:p>
      <w:pPr>
        <w:spacing w:line="360" w:lineRule="auto"/>
        <w:rPr>
          <w:rFonts w:hint="eastAsia" w:ascii="宋体" w:hAnsi="宋体"/>
          <w:sz w:val="21"/>
          <w:szCs w:val="21"/>
        </w:rPr>
      </w:pPr>
    </w:p>
    <w:p>
      <w:pPr>
        <w:autoSpaceDE w:val="0"/>
        <w:autoSpaceDN w:val="0"/>
        <w:adjustRightInd w:val="0"/>
        <w:spacing w:line="600" w:lineRule="exact"/>
        <w:jc w:val="left"/>
        <w:rPr>
          <w:rFonts w:hint="eastAsia" w:ascii="宋体"/>
          <w:kern w:val="0"/>
          <w:sz w:val="21"/>
          <w:szCs w:val="21"/>
        </w:rPr>
      </w:pPr>
    </w:p>
    <w:p>
      <w:pPr>
        <w:autoSpaceDE w:val="0"/>
        <w:autoSpaceDN w:val="0"/>
        <w:adjustRightInd w:val="0"/>
        <w:spacing w:line="600" w:lineRule="exact"/>
        <w:jc w:val="left"/>
        <w:rPr>
          <w:rFonts w:hint="eastAsia" w:ascii="宋体"/>
          <w:kern w:val="0"/>
          <w:sz w:val="21"/>
          <w:szCs w:val="21"/>
        </w:rPr>
      </w:pPr>
    </w:p>
    <w:p>
      <w:pPr>
        <w:autoSpaceDE w:val="0"/>
        <w:autoSpaceDN w:val="0"/>
        <w:adjustRightInd w:val="0"/>
        <w:spacing w:line="600" w:lineRule="exact"/>
        <w:jc w:val="left"/>
        <w:rPr>
          <w:rFonts w:hint="eastAsia" w:ascii="宋体"/>
          <w:kern w:val="0"/>
          <w:sz w:val="21"/>
          <w:szCs w:val="21"/>
        </w:rPr>
      </w:pPr>
    </w:p>
    <w:p>
      <w:pPr>
        <w:spacing w:line="360" w:lineRule="auto"/>
        <w:ind w:firstLine="2310" w:firstLineChars="1100"/>
        <w:rPr>
          <w:rFonts w:ascii="宋体"/>
          <w:sz w:val="21"/>
          <w:szCs w:val="21"/>
        </w:rPr>
      </w:pPr>
      <w:r>
        <w:rPr>
          <w:rFonts w:hint="eastAsia" w:ascii="宋体"/>
          <w:sz w:val="21"/>
          <w:szCs w:val="21"/>
        </w:rPr>
        <w:t>申请人：</w:t>
      </w:r>
      <w:r>
        <w:rPr>
          <w:rFonts w:hint="eastAsia" w:ascii="宋体"/>
          <w:sz w:val="21"/>
          <w:szCs w:val="21"/>
          <w:u w:val="single"/>
        </w:rPr>
        <w:t xml:space="preserve">                                 </w:t>
      </w:r>
      <w:r>
        <w:rPr>
          <w:rFonts w:hint="eastAsia" w:ascii="宋体"/>
          <w:sz w:val="21"/>
          <w:szCs w:val="21"/>
        </w:rPr>
        <w:t>（盖单位公章）</w:t>
      </w:r>
    </w:p>
    <w:p>
      <w:pPr>
        <w:spacing w:line="360" w:lineRule="auto"/>
        <w:ind w:left="2159" w:leftChars="1028" w:firstLine="2" w:firstLineChars="1"/>
        <w:rPr>
          <w:rFonts w:hint="eastAsia" w:ascii="宋体"/>
          <w:sz w:val="21"/>
          <w:szCs w:val="21"/>
        </w:rPr>
      </w:pPr>
      <w:r>
        <w:rPr>
          <w:rFonts w:hint="eastAsia" w:ascii="宋体"/>
          <w:sz w:val="21"/>
          <w:szCs w:val="21"/>
        </w:rPr>
        <w:t>法定代表人或其委托代理人：</w:t>
      </w:r>
      <w:r>
        <w:rPr>
          <w:rFonts w:hint="eastAsia" w:ascii="宋体"/>
          <w:sz w:val="21"/>
          <w:szCs w:val="21"/>
          <w:u w:val="single"/>
        </w:rPr>
        <w:t xml:space="preserve">                  </w:t>
      </w:r>
      <w:r>
        <w:rPr>
          <w:rFonts w:hint="eastAsia" w:ascii="宋体"/>
          <w:sz w:val="21"/>
          <w:szCs w:val="21"/>
        </w:rPr>
        <w:t>（签字</w:t>
      </w:r>
      <w:r>
        <w:rPr>
          <w:rFonts w:hint="eastAsia" w:ascii="宋体"/>
          <w:sz w:val="21"/>
          <w:szCs w:val="21"/>
          <w:lang w:val="en-US" w:eastAsia="zh-CN"/>
        </w:rPr>
        <w:t>或盖章</w:t>
      </w:r>
      <w:r>
        <w:rPr>
          <w:rFonts w:hint="eastAsia" w:ascii="宋体"/>
          <w:sz w:val="21"/>
          <w:szCs w:val="21"/>
        </w:rPr>
        <w:t>）</w:t>
      </w:r>
    </w:p>
    <w:p>
      <w:pPr>
        <w:autoSpaceDE w:val="0"/>
        <w:autoSpaceDN w:val="0"/>
        <w:adjustRightInd w:val="0"/>
        <w:spacing w:line="600" w:lineRule="exact"/>
        <w:ind w:firstLine="2310" w:firstLineChars="1100"/>
        <w:jc w:val="left"/>
        <w:rPr>
          <w:rFonts w:ascii="宋体"/>
          <w:kern w:val="0"/>
          <w:sz w:val="21"/>
          <w:szCs w:val="21"/>
        </w:rPr>
      </w:pPr>
      <w:r>
        <w:rPr>
          <w:rFonts w:hint="eastAsia" w:ascii="宋体"/>
          <w:kern w:val="0"/>
          <w:sz w:val="21"/>
          <w:szCs w:val="21"/>
          <w:u w:val="none"/>
          <w:lang w:val="en-US" w:eastAsia="zh-CN"/>
        </w:rPr>
        <w:t>日期：</w:t>
      </w:r>
      <w:r>
        <w:rPr>
          <w:rFonts w:hint="eastAsia" w:ascii="宋体"/>
          <w:kern w:val="0"/>
          <w:sz w:val="21"/>
          <w:szCs w:val="21"/>
          <w:u w:val="single"/>
        </w:rPr>
        <w:t xml:space="preserve">            </w:t>
      </w:r>
      <w:r>
        <w:rPr>
          <w:rFonts w:hint="eastAsia" w:ascii="宋体"/>
          <w:kern w:val="0"/>
          <w:sz w:val="21"/>
          <w:szCs w:val="21"/>
        </w:rPr>
        <w:t>年</w:t>
      </w:r>
      <w:r>
        <w:rPr>
          <w:rFonts w:hint="eastAsia" w:ascii="宋体"/>
          <w:kern w:val="0"/>
          <w:sz w:val="21"/>
          <w:szCs w:val="21"/>
          <w:u w:val="single"/>
        </w:rPr>
        <w:t xml:space="preserve">       </w:t>
      </w:r>
      <w:r>
        <w:rPr>
          <w:rFonts w:hint="eastAsia" w:ascii="宋体"/>
          <w:kern w:val="0"/>
          <w:sz w:val="21"/>
          <w:szCs w:val="21"/>
        </w:rPr>
        <w:t>月</w:t>
      </w:r>
      <w:r>
        <w:rPr>
          <w:rFonts w:hint="eastAsia" w:ascii="宋体"/>
          <w:kern w:val="0"/>
          <w:sz w:val="21"/>
          <w:szCs w:val="21"/>
          <w:u w:val="single"/>
        </w:rPr>
        <w:t xml:space="preserve">       </w:t>
      </w:r>
      <w:r>
        <w:rPr>
          <w:rFonts w:hint="eastAsia" w:ascii="宋体"/>
          <w:kern w:val="0"/>
          <w:sz w:val="21"/>
          <w:szCs w:val="21"/>
        </w:rPr>
        <w:t>日</w:t>
      </w:r>
    </w:p>
    <w:p>
      <w:pPr>
        <w:pStyle w:val="6"/>
        <w:numPr>
          <w:ilvl w:val="0"/>
          <w:numId w:val="0"/>
        </w:numPr>
        <w:rPr>
          <w:rFonts w:hint="eastAsia" w:ascii="宋体" w:hAnsi="宋体" w:eastAsia="宋体"/>
          <w:lang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r>
        <w:rPr>
          <w:rFonts w:hint="eastAsia" w:ascii="宋体" w:hAnsi="宋体"/>
          <w:b w:val="0"/>
          <w:sz w:val="21"/>
          <w:szCs w:val="21"/>
          <w:lang w:val="en-US" w:eastAsia="zh-CN"/>
        </w:rPr>
        <w:t xml:space="preserve"> </w:t>
      </w: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6"/>
        <w:numPr>
          <w:ilvl w:val="0"/>
          <w:numId w:val="0"/>
        </w:numPr>
        <w:rPr>
          <w:rFonts w:ascii="宋体" w:hAnsi="宋体"/>
          <w:szCs w:val="21"/>
        </w:rPr>
      </w:pPr>
      <w:r>
        <w:rPr>
          <w:rFonts w:hint="eastAsia" w:ascii="宋体" w:hAnsi="宋体" w:eastAsia="宋体"/>
          <w:color w:val="000000"/>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5" name="文本框 5"/>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0288;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92232gAA&#10;AAoBAAAPAAAAAAAAAAEAIAAAACIAAABkcnMvZG93bnJldi54bWxQSwECFAAUAAAACACHTuJAR6SL&#10;eOMBAADBAwAADgAAAAAAAAABACAAAAApAQAAZHJzL2Uyb0RvYy54bWxQSwUGAAAAAAYABgBZAQAA&#10;fgUAAAAA&#10;">
                <v:fill on="t" focussize="0,0"/>
                <v:stroke on="f"/>
                <v:imagedata o:title=""/>
                <o:lock v:ext="edit" aspectratio="f"/>
                <v:textbox inset="0mm,0mm,0mm,0mm" style="mso-fit-shape-to-text:t;">
                  <w:txbxContent>
                    <w:p/>
                  </w:txbxContent>
                </v:textbox>
              </v:shape>
            </w:pict>
          </mc:Fallback>
        </mc:AlternateContent>
      </w:r>
      <w:r>
        <w:rPr>
          <w:rFonts w:hint="eastAsia" w:ascii="宋体" w:hAnsi="宋体" w:eastAsia="宋体"/>
          <w:color w:val="000000"/>
          <w:lang w:val="en-US" w:eastAsia="zh-CN"/>
        </w:rPr>
        <w:t>四、</w:t>
      </w:r>
      <w:r>
        <w:rPr>
          <w:rFonts w:hint="eastAsia" w:ascii="宋体" w:hAnsi="宋体" w:eastAsia="宋体"/>
          <w:color w:val="000000"/>
        </w:rPr>
        <w:t>资格证明材料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b w:val="0"/>
          <w:sz w:val="24"/>
          <w:szCs w:val="24"/>
          <w:lang w:val="en-US" w:eastAsia="zh-CN"/>
        </w:rPr>
      </w:pPr>
      <w:r>
        <w:rPr>
          <w:rFonts w:hint="eastAsia" w:ascii="宋体" w:hAnsi="宋体"/>
          <w:b w:val="0"/>
          <w:sz w:val="24"/>
          <w:szCs w:val="24"/>
          <w:lang w:val="en-US" w:eastAsia="zh-CN"/>
        </w:rPr>
        <w:t>（一）营业执照、资格证书、组织机构代码证、税务登记证（复印件）</w:t>
      </w:r>
    </w:p>
    <w:p>
      <w:pPr>
        <w:numPr>
          <w:ilvl w:val="0"/>
          <w:numId w:val="0"/>
        </w:numPr>
        <w:spacing w:line="360" w:lineRule="auto"/>
        <w:ind w:leftChars="0"/>
        <w:rPr>
          <w:rFonts w:hint="eastAsia" w:eastAsia="宋体"/>
          <w:sz w:val="24"/>
          <w:szCs w:val="28"/>
          <w:lang w:eastAsia="zh-CN"/>
        </w:rPr>
      </w:pPr>
      <w:r>
        <w:rPr>
          <w:rFonts w:hint="eastAsia" w:ascii="宋体" w:hAnsi="宋体"/>
          <w:b w:val="0"/>
          <w:sz w:val="24"/>
          <w:szCs w:val="24"/>
          <w:lang w:val="en-US" w:eastAsia="zh-CN"/>
        </w:rPr>
        <w:t>（二）财务会计制度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z w:val="24"/>
          <w:szCs w:val="28"/>
          <w:lang w:val="en-US" w:eastAsia="zh-CN"/>
        </w:rPr>
      </w:pPr>
      <w:r>
        <w:rPr>
          <w:rFonts w:hint="eastAsia"/>
          <w:sz w:val="24"/>
          <w:szCs w:val="28"/>
          <w:lang w:eastAsia="zh-CN"/>
        </w:rPr>
        <w:t>（</w:t>
      </w:r>
      <w:r>
        <w:rPr>
          <w:rFonts w:hint="eastAsia"/>
          <w:sz w:val="24"/>
          <w:szCs w:val="28"/>
          <w:lang w:val="en-US" w:eastAsia="zh-CN"/>
        </w:rPr>
        <w:t>三</w:t>
      </w:r>
      <w:r>
        <w:rPr>
          <w:rFonts w:hint="eastAsia"/>
          <w:sz w:val="24"/>
          <w:szCs w:val="28"/>
          <w:lang w:eastAsia="zh-CN"/>
        </w:rPr>
        <w:t>）</w:t>
      </w:r>
      <w:r>
        <w:rPr>
          <w:rFonts w:hint="eastAsia"/>
          <w:sz w:val="24"/>
          <w:szCs w:val="28"/>
          <w:lang w:val="en-US" w:eastAsia="zh-CN"/>
        </w:rPr>
        <w:t>信用中国失信记录查询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sz w:val="24"/>
          <w:szCs w:val="28"/>
          <w:lang w:val="en-US" w:eastAsia="zh-CN"/>
        </w:rPr>
      </w:pPr>
      <w:r>
        <w:rPr>
          <w:rFonts w:hint="eastAsia"/>
          <w:sz w:val="24"/>
          <w:szCs w:val="28"/>
          <w:lang w:val="en-US" w:eastAsia="zh-CN"/>
        </w:rPr>
        <w:t>（四）近年中标案例</w:t>
      </w:r>
    </w:p>
    <w:p>
      <w:pPr>
        <w:pStyle w:val="2"/>
        <w:spacing w:line="360" w:lineRule="auto"/>
        <w:ind w:left="0" w:leftChars="0" w:firstLine="0" w:firstLineChars="0"/>
        <w:rPr>
          <w:rFonts w:hint="default"/>
          <w:sz w:val="24"/>
          <w:szCs w:val="28"/>
          <w:lang w:val="en-US" w:eastAsia="zh-CN"/>
        </w:rPr>
      </w:pPr>
      <w:r>
        <w:rPr>
          <w:rFonts w:hint="eastAsia"/>
          <w:sz w:val="24"/>
          <w:szCs w:val="28"/>
          <w:lang w:val="en-US" w:eastAsia="zh-CN"/>
        </w:rPr>
        <w:t>（五）法定代表人身份证明</w:t>
      </w: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rPr>
          <w:rFonts w:hint="eastAsia" w:ascii="宋体" w:hAnsi="宋体" w:eastAsia="宋体"/>
          <w:color w:val="000000"/>
          <w:lang w:eastAsia="zh-CN"/>
        </w:rPr>
      </w:pPr>
    </w:p>
    <w:p>
      <w:pPr>
        <w:pStyle w:val="2"/>
        <w:rPr>
          <w:rFonts w:hint="eastAsia"/>
          <w:lang w:eastAsia="zh-CN"/>
        </w:rPr>
      </w:pPr>
    </w:p>
    <w:p>
      <w:pPr>
        <w:pStyle w:val="6"/>
        <w:numPr>
          <w:ilvl w:val="0"/>
          <w:numId w:val="0"/>
        </w:numPr>
        <w:rPr>
          <w:rFonts w:ascii="宋体" w:hAnsi="宋体"/>
          <w:szCs w:val="21"/>
        </w:rPr>
      </w:pPr>
      <w:r>
        <w:rPr>
          <w:rFonts w:hint="eastAsia" w:ascii="宋体" w:hAnsi="宋体" w:eastAsia="宋体"/>
          <w:color w:val="000000"/>
          <w:lang w:eastAsia="zh-CN"/>
        </w:rPr>
        <w:t>（</w:t>
      </w:r>
      <w:r>
        <w:rPr>
          <w:rFonts w:hint="eastAsia" w:ascii="宋体" w:hAnsi="宋体" w:eastAsia="宋体"/>
          <w:color w:val="000000"/>
          <w:lang w:val="en-US" w:eastAsia="zh-CN"/>
        </w:rPr>
        <w:t>五</w:t>
      </w:r>
      <w:r>
        <w:rPr>
          <w:rFonts w:hint="eastAsia" w:ascii="宋体" w:hAnsi="宋体" w:eastAsia="宋体"/>
          <w:color w:val="000000"/>
          <w:lang w:eastAsia="zh-CN"/>
        </w:rPr>
        <w:t>）</w:t>
      </w:r>
      <w:r>
        <w:rPr>
          <w:rFonts w:hint="eastAsia" w:ascii="宋体" w:hAnsi="宋体" w:eastAsia="宋体"/>
          <w:color w:val="000000"/>
        </w:rPr>
        <w:t>法定代表人身份证明</w:t>
      </w:r>
      <w:bookmarkEnd w:id="4"/>
      <w:bookmarkEnd w:id="5"/>
    </w:p>
    <w:p>
      <w:pPr>
        <w:spacing w:line="360" w:lineRule="auto"/>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hint="default" w:ascii="宋体" w:hAnsi="宋体" w:eastAsiaTheme="minorEastAsia"/>
          <w:szCs w:val="21"/>
          <w:lang w:val="en-US" w:eastAsia="zh-CN"/>
        </w:rPr>
      </w:pPr>
      <w:r>
        <w:rPr>
          <w:rFonts w:hint="eastAsia" w:ascii="宋体" w:hAnsi="宋体"/>
          <w:szCs w:val="21"/>
        </w:rPr>
        <w:t>单位性质：</w:t>
      </w:r>
      <w:r>
        <w:rPr>
          <w:rFonts w:ascii="宋体" w:hAnsi="宋体"/>
          <w:szCs w:val="21"/>
          <w:u w:val="single"/>
        </w:rPr>
        <w:t xml:space="preserve">                            </w:t>
      </w:r>
      <w:r>
        <w:rPr>
          <w:rFonts w:hint="eastAsia" w:ascii="宋体" w:hAnsi="宋体"/>
          <w:szCs w:val="21"/>
          <w:u w:val="single"/>
          <w:lang w:val="en-US" w:eastAsia="zh-CN"/>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hint="default" w:ascii="宋体" w:hAnsi="宋体" w:eastAsiaTheme="minorEastAsia"/>
          <w:szCs w:val="21"/>
          <w:lang w:val="en-US" w:eastAsia="zh-CN"/>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r>
        <w:rPr>
          <w:rFonts w:hint="eastAsia" w:ascii="宋体" w:hAnsi="宋体"/>
          <w:szCs w:val="21"/>
          <w:u w:val="single"/>
          <w:lang w:val="en-US" w:eastAsia="zh-CN"/>
        </w:rPr>
        <w:t xml:space="preserve">   </w:t>
      </w:r>
    </w:p>
    <w:p>
      <w:pPr>
        <w:spacing w:line="360" w:lineRule="auto"/>
        <w:ind w:firstLine="420" w:firstLineChars="200"/>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830" w:firstLineChars="2300"/>
        <w:rPr>
          <w:rFonts w:ascii="宋体" w:hAns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rPr>
        <w:t>（盖单位章）</w:t>
      </w:r>
    </w:p>
    <w:p>
      <w:pPr>
        <w:pStyle w:val="2"/>
        <w:keepNext w:val="0"/>
        <w:keepLines w:val="0"/>
        <w:pageBreakBefore w:val="0"/>
        <w:widowControl w:val="0"/>
        <w:kinsoku/>
        <w:wordWrap/>
        <w:overflowPunct/>
        <w:topLinePunct w:val="0"/>
        <w:autoSpaceDE/>
        <w:autoSpaceDN/>
        <w:bidi w:val="0"/>
        <w:adjustRightInd/>
        <w:snapToGrid/>
        <w:spacing w:line="560" w:lineRule="exact"/>
        <w:ind w:firstLine="4410" w:firstLineChars="2100"/>
        <w:jc w:val="both"/>
        <w:textAlignment w:val="auto"/>
        <w:rPr>
          <w:rFonts w:hint="eastAsia" w:ascii="宋体" w:hAnsi="宋体" w:eastAsia="宋体"/>
          <w:szCs w:val="21"/>
          <w:lang w:eastAsia="zh-CN"/>
        </w:rPr>
        <w:sectPr>
          <w:headerReference r:id="rId4" w:type="default"/>
          <w:footerReference r:id="rId5" w:type="default"/>
          <w:pgSz w:w="11906" w:h="16838"/>
          <w:pgMar w:top="1418" w:right="1134" w:bottom="1418" w:left="1134" w:header="851" w:footer="992" w:gutter="0"/>
          <w:cols w:space="720" w:num="1"/>
          <w:docGrid w:type="lines" w:linePitch="312" w:charSpace="0"/>
        </w:sectPr>
      </w:pPr>
      <w:r>
        <w:rPr>
          <w:rFonts w:hint="eastAsia" w:ascii="宋体" w:hAnsi="宋体"/>
          <w:szCs w:val="21"/>
          <w:lang w:val="en-US" w:eastAsia="zh-CN"/>
        </w:rPr>
        <w:t>日期：</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年</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月</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 xml:space="preserve">日  </w:t>
      </w:r>
    </w:p>
    <w:p>
      <w:pPr>
        <w:pStyle w:val="2"/>
        <w:numPr>
          <w:ilvl w:val="0"/>
          <w:numId w:val="0"/>
        </w:numPr>
        <w:ind w:leftChars="0"/>
        <w:rPr>
          <w:rFonts w:hint="eastAsia" w:ascii="宋体" w:hAnsi="宋体" w:eastAsia="宋体" w:cs="Times New Roman"/>
          <w:b/>
          <w:bCs/>
          <w:color w:val="000000"/>
          <w:kern w:val="2"/>
          <w:sz w:val="32"/>
          <w:szCs w:val="32"/>
          <w:lang w:val="en-US" w:eastAsia="zh-CN"/>
        </w:rPr>
      </w:pPr>
      <w:bookmarkStart w:id="6" w:name="_Toc184635140"/>
      <w:bookmarkStart w:id="7" w:name="_Toc289246388"/>
      <w:r>
        <w:rPr>
          <w:rFonts w:hint="eastAsia" w:ascii="宋体" w:hAnsi="宋体" w:eastAsia="宋体" w:cs="Times New Roman"/>
          <w:b/>
          <w:bCs/>
          <w:color w:val="000000"/>
          <w:kern w:val="2"/>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4" name="文本框 4"/>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2336;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Pdtt9oA&#10;AAAKAQAADwAAAAAAAAABACAAAAAiAAAAZHJzL2Rvd25yZXYueG1sUEsBAhQAFAAAAAgAh07iQCSU&#10;6ejkAQAAwQMAAA4AAAAAAAAAAQAgAAAAKQEAAGRycy9lMm9Eb2MueG1sUEsFBgAAAAAGAAYAWQEA&#10;AH8FAAAAAA==&#10;">
                <v:fill on="t" focussize="0,0"/>
                <v:stroke on="f"/>
                <v:imagedata o:title=""/>
                <o:lock v:ext="edit" aspectratio="f"/>
                <v:textbox inset="0mm,0mm,0mm,0mm" style="mso-fit-shape-to-text:t;">
                  <w:txbxContent>
                    <w:p/>
                  </w:txbxContent>
                </v:textbox>
              </v:shape>
            </w:pict>
          </mc:Fallback>
        </mc:AlternateContent>
      </w:r>
      <w:r>
        <w:rPr>
          <w:rFonts w:hint="eastAsia" w:ascii="宋体" w:hAnsi="宋体" w:eastAsia="宋体" w:cs="Times New Roman"/>
          <w:b/>
          <w:bCs/>
          <w:color w:val="000000"/>
          <w:kern w:val="2"/>
          <w:sz w:val="32"/>
          <w:szCs w:val="32"/>
          <w:lang w:val="en-US" w:eastAsia="zh-CN"/>
        </w:rPr>
        <w:t>五、其他相关资料</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8"/>
          <w:lang w:val="en-US" w:eastAsia="zh-CN"/>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一</w:t>
      </w: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 xml:space="preserve">三年内无重大违纪声明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8"/>
          <w:lang w:eastAsia="zh-CN"/>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二</w:t>
      </w:r>
      <w:r>
        <w:rPr>
          <w:rFonts w:hint="eastAsia" w:ascii="宋体" w:hAnsi="宋体" w:eastAsia="宋体" w:cs="宋体"/>
          <w:sz w:val="24"/>
          <w:szCs w:val="28"/>
          <w:lang w:eastAsia="zh-CN"/>
        </w:rPr>
        <w:t>）具备履行合同所必需的设备和专业技术能力的书面声明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8"/>
          <w:lang w:eastAsia="zh-CN"/>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三</w:t>
      </w:r>
      <w:r>
        <w:rPr>
          <w:rFonts w:hint="eastAsia" w:ascii="宋体" w:hAnsi="宋体" w:eastAsia="宋体" w:cs="宋体"/>
          <w:sz w:val="24"/>
          <w:szCs w:val="28"/>
          <w:lang w:eastAsia="zh-CN"/>
        </w:rPr>
        <w:t>）法人授权委托书（</w:t>
      </w:r>
      <w:r>
        <w:rPr>
          <w:rFonts w:hint="eastAsia" w:ascii="宋体" w:hAnsi="宋体" w:eastAsia="宋体" w:cs="宋体"/>
          <w:sz w:val="24"/>
          <w:szCs w:val="28"/>
          <w:lang w:val="en-US" w:eastAsia="zh-CN"/>
        </w:rPr>
        <w:t>如有授权请附加</w:t>
      </w:r>
      <w:r>
        <w:rPr>
          <w:rFonts w:hint="eastAsia" w:ascii="宋体" w:hAnsi="宋体" w:eastAsia="宋体" w:cs="宋体"/>
          <w:sz w:val="24"/>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8"/>
          <w:lang w:val="en-US" w:eastAsia="zh-CN"/>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四</w:t>
      </w: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承诺书</w:t>
      </w:r>
    </w:p>
    <w:p>
      <w:pPr>
        <w:pStyle w:val="2"/>
        <w:numPr>
          <w:ilvl w:val="0"/>
          <w:numId w:val="0"/>
        </w:numPr>
        <w:ind w:leftChars="0"/>
        <w:rPr>
          <w:rFonts w:hint="eastAsia" w:ascii="宋体" w:hAnsi="宋体" w:eastAsia="宋体" w:cs="Times New Roman"/>
          <w:b/>
          <w:bCs/>
          <w:color w:val="000000"/>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eastAsia="宋体" w:cs="宋体"/>
          <w:b/>
          <w:bCs/>
          <w:sz w:val="24"/>
          <w:szCs w:val="24"/>
          <w:lang w:val="en-US" w:eastAsia="zh-CN"/>
        </w:rPr>
      </w:pPr>
      <w:r>
        <w:rPr>
          <w:rFonts w:hint="eastAsia" w:ascii="宋体" w:hAnsi="宋体" w:eastAsia="宋体" w:cs="宋体"/>
          <w:b/>
          <w:bCs/>
          <w:kern w:val="2"/>
          <w:sz w:val="32"/>
          <w:szCs w:val="32"/>
          <w:lang w:val="en-US" w:eastAsia="zh-CN"/>
        </w:rPr>
        <w:t>（一）三年内无重大违纪声明</w:t>
      </w:r>
    </w:p>
    <w:p>
      <w:pPr>
        <w:spacing w:beforeAutospacing="0" w:afterAutospacing="0" w:line="360" w:lineRule="auto"/>
        <w:rPr>
          <w:rFonts w:hint="eastAsia" w:ascii="仿宋" w:hAnsi="仿宋" w:eastAsia="仿宋"/>
          <w:sz w:val="24"/>
          <w:szCs w:val="24"/>
          <w:lang w:val="en-US" w:eastAsia="zh-CN"/>
        </w:rPr>
      </w:pPr>
    </w:p>
    <w:p>
      <w:pPr>
        <w:spacing w:line="360" w:lineRule="auto"/>
        <w:ind w:firstLine="420" w:firstLineChars="200"/>
        <w:jc w:val="left"/>
        <w:rPr>
          <w:rFonts w:hint="eastAsia" w:ascii="宋体" w:hAnsi="宋体" w:cs="Times New Roman"/>
          <w:szCs w:val="21"/>
          <w:lang w:val="en-US" w:eastAsia="zh-CN"/>
        </w:rPr>
      </w:pPr>
      <w:r>
        <w:rPr>
          <w:rFonts w:hint="eastAsia" w:ascii="宋体" w:hAnsi="宋体" w:cs="Times New Roman"/>
          <w:szCs w:val="21"/>
          <w:lang w:val="en-US" w:eastAsia="zh-CN"/>
        </w:rPr>
        <w:t xml:space="preserve">我公司郑重声明：参加本次采购活动前3年内，我公司在经营活动中没有因违法经营受到刑事处罚或者责令停产停业、吊销许可证或者执照、较大数额罚款等行政处罚。若招标采购单位在本项目采购过程中发现我公司近三年内在经营活动中有重大违法记录，我公司将无条件地退出本项目的招标采购，并承担因此引起的一切后果。 </w:t>
      </w: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投标单位（公章）： </w:t>
      </w:r>
    </w:p>
    <w:p>
      <w:pPr>
        <w:spacing w:line="360" w:lineRule="auto"/>
        <w:ind w:firstLine="210" w:firstLineChars="100"/>
        <w:jc w:val="right"/>
        <w:rPr>
          <w:rFonts w:hint="eastAsia" w:ascii="宋体" w:hAnsi="宋体" w:cs="Times New Roman"/>
          <w:szCs w:val="21"/>
          <w:lang w:val="en-US" w:eastAsia="zh-CN"/>
        </w:rPr>
      </w:pPr>
      <w:r>
        <w:rPr>
          <w:rFonts w:hint="eastAsia" w:ascii="宋体" w:hAnsi="宋体" w:cs="Times New Roman"/>
          <w:szCs w:val="21"/>
          <w:lang w:val="en-US" w:eastAsia="zh-CN"/>
        </w:rPr>
        <w:t>法定代表人（授权代表）签章：</w:t>
      </w:r>
    </w:p>
    <w:p>
      <w:pPr>
        <w:spacing w:line="360" w:lineRule="auto"/>
        <w:ind w:firstLine="5460" w:firstLineChars="2600"/>
        <w:jc w:val="both"/>
        <w:rPr>
          <w:rFonts w:hint="default" w:ascii="宋体" w:hAnsi="宋体" w:cs="Times New Roman"/>
          <w:szCs w:val="21"/>
          <w:lang w:val="en-US" w:eastAsia="zh-CN"/>
        </w:rPr>
      </w:pPr>
      <w:r>
        <w:rPr>
          <w:rFonts w:hint="eastAsia" w:ascii="宋体" w:hAnsi="宋体" w:cs="Times New Roman"/>
          <w:szCs w:val="21"/>
          <w:lang w:val="en-US" w:eastAsia="zh-CN"/>
        </w:rPr>
        <w:t>日期：    年   月   日</w:t>
      </w:r>
    </w:p>
    <w:p>
      <w:pPr>
        <w:spacing w:line="360" w:lineRule="auto"/>
        <w:ind w:firstLine="210" w:firstLineChars="100"/>
        <w:jc w:val="center"/>
        <w:rPr>
          <w:rFonts w:hint="eastAsia" w:ascii="宋体" w:hAnsi="宋体" w:cs="Times New Roman"/>
          <w:szCs w:val="21"/>
          <w:lang w:val="en-US" w:eastAsia="zh-CN"/>
        </w:rPr>
      </w:pPr>
    </w:p>
    <w:p>
      <w:pPr>
        <w:pStyle w:val="6"/>
        <w:rPr>
          <w:rFonts w:hint="eastAsia" w:ascii="宋体" w:hAnsi="宋体" w:cs="Times New Roman"/>
          <w:szCs w:val="21"/>
          <w:lang w:val="en-US" w:eastAsia="zh-CN"/>
        </w:rPr>
      </w:pPr>
      <w:r>
        <w:rPr>
          <w:rFonts w:hint="eastAsia" w:ascii="宋体" w:hAnsi="宋体" w:cs="Times New Roman"/>
          <w:szCs w:val="21"/>
          <w:lang w:val="en-US" w:eastAsia="zh-CN"/>
        </w:rPr>
        <w:tab/>
      </w:r>
      <w:r>
        <w:rPr>
          <w:rFonts w:hint="eastAsia" w:ascii="宋体" w:hAnsi="宋体" w:cs="Times New Roman"/>
          <w:szCs w:val="21"/>
          <w:lang w:val="en-US" w:eastAsia="zh-CN"/>
        </w:rPr>
        <w:t xml:space="preserve"> </w:t>
      </w:r>
    </w:p>
    <w:p>
      <w:pPr>
        <w:pStyle w:val="6"/>
        <w:rPr>
          <w:rFonts w:hint="eastAsia" w:ascii="宋体" w:hAnsi="宋体" w:cs="Times New Roman"/>
          <w:szCs w:val="21"/>
          <w:lang w:val="en-US" w:eastAsia="zh-CN"/>
        </w:rPr>
      </w:pPr>
    </w:p>
    <w:p>
      <w:pPr>
        <w:pStyle w:val="6"/>
        <w:rPr>
          <w:rFonts w:hint="eastAsia" w:ascii="宋体" w:hAnsi="宋体" w:cs="Times New Roman"/>
          <w:szCs w:val="21"/>
          <w:lang w:val="en-US" w:eastAsia="zh-CN"/>
        </w:rPr>
      </w:pPr>
    </w:p>
    <w:p>
      <w:pPr>
        <w:rPr>
          <w:rFonts w:hint="eastAsia"/>
          <w:lang w:val="en-US" w:eastAsia="zh-CN"/>
        </w:rPr>
      </w:pPr>
    </w:p>
    <w:p>
      <w:pPr>
        <w:pStyle w:val="6"/>
        <w:rPr>
          <w:rFonts w:hint="eastAsia" w:ascii="宋体" w:hAnsi="宋体" w:cs="Times New Roman"/>
          <w:szCs w:val="21"/>
          <w:lang w:val="en-US" w:eastAsia="zh-CN"/>
        </w:rPr>
      </w:pPr>
    </w:p>
    <w:p>
      <w:pPr>
        <w:rPr>
          <w:rFonts w:hint="eastAsia"/>
          <w:lang w:val="en-US" w:eastAsia="zh-CN"/>
        </w:rPr>
      </w:pPr>
    </w:p>
    <w:p>
      <w:pPr>
        <w:pStyle w:val="6"/>
        <w:rPr>
          <w:rFonts w:hint="eastAsia" w:ascii="宋体" w:hAnsi="宋体" w:eastAsia="宋体" w:cs="宋体"/>
          <w:sz w:val="24"/>
          <w:szCs w:val="24"/>
          <w:lang w:val="en-US" w:eastAsia="zh-CN"/>
        </w:rPr>
      </w:pPr>
      <w:r>
        <w:rPr>
          <w:rFonts w:hint="eastAsia" w:ascii="宋体" w:hAnsi="宋体" w:eastAsia="宋体" w:cs="宋体"/>
          <w:b/>
          <w:bCs/>
          <w:kern w:val="2"/>
          <w:sz w:val="32"/>
          <w:szCs w:val="32"/>
          <w:lang w:val="en-US" w:eastAsia="zh-CN"/>
        </w:rPr>
        <w:t>（二）</w:t>
      </w:r>
      <w:r>
        <w:rPr>
          <w:rFonts w:hint="eastAsia" w:ascii="宋体" w:hAnsi="宋体" w:eastAsia="宋体" w:cs="宋体"/>
          <w:lang w:val="en-US" w:eastAsia="zh-CN"/>
        </w:rPr>
        <w:t>具备履行合同所必需的设备和专业技术能力的书面声明</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我公司郑重声明：我公司具备履行本项采购合同所必需的设备和专业技术能力，为履行本项采购合同我公司具备如下主要设备和主要专业技术能力：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主要设备有：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主要专业技术能力有：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法定代表人或授权代表签字： </w:t>
      </w:r>
    </w:p>
    <w:p>
      <w:pPr>
        <w:spacing w:line="360" w:lineRule="auto"/>
        <w:ind w:firstLine="420" w:firstLineChars="200"/>
        <w:rPr>
          <w:rFonts w:hint="default" w:ascii="宋体" w:hAnsi="宋体" w:cs="Times New Roman"/>
          <w:szCs w:val="21"/>
          <w:lang w:val="en-US" w:eastAsia="zh-CN"/>
        </w:rPr>
      </w:pPr>
      <w:r>
        <w:rPr>
          <w:rFonts w:hint="eastAsia" w:ascii="宋体" w:hAnsi="宋体" w:cs="Times New Roman"/>
          <w:szCs w:val="21"/>
          <w:lang w:val="en-US" w:eastAsia="zh-CN"/>
        </w:rPr>
        <w:t xml:space="preserve">                                          日期：     年   月   日</w:t>
      </w:r>
    </w:p>
    <w:p>
      <w:pPr>
        <w:spacing w:line="360" w:lineRule="auto"/>
        <w:ind w:firstLine="420" w:firstLineChars="200"/>
        <w:rPr>
          <w:rFonts w:hint="eastAsia" w:ascii="宋体" w:hAnsi="宋体" w:cs="Times New Roman"/>
          <w:szCs w:val="21"/>
        </w:rPr>
      </w:pPr>
    </w:p>
    <w:p>
      <w:pPr>
        <w:tabs>
          <w:tab w:val="left" w:pos="233"/>
        </w:tabs>
        <w:spacing w:line="360" w:lineRule="auto"/>
        <w:ind w:firstLine="210" w:firstLineChars="100"/>
        <w:jc w:val="left"/>
        <w:rPr>
          <w:rFonts w:hint="eastAsia" w:ascii="宋体" w:hAnsi="宋体" w:cs="Times New Roman"/>
          <w:szCs w:val="21"/>
          <w:lang w:val="en-US" w:eastAsia="zh-CN"/>
        </w:rPr>
      </w:pPr>
    </w:p>
    <w:p>
      <w:pPr>
        <w:pStyle w:val="6"/>
        <w:rPr>
          <w:rFonts w:ascii="宋体" w:hAnsi="宋体" w:eastAsia="宋体"/>
        </w:rPr>
      </w:pPr>
      <w:r>
        <w:rPr>
          <w:rFonts w:hint="eastAsia" w:ascii="宋体" w:hAnsi="宋体" w:eastAsia="宋体"/>
          <w:lang w:val="en-US" w:eastAsia="zh-CN"/>
        </w:rPr>
        <w:t>（三）法人</w:t>
      </w:r>
      <w:r>
        <w:rPr>
          <w:rFonts w:hint="eastAsia" w:ascii="宋体" w:hAnsi="宋体" w:eastAsia="宋体"/>
        </w:rPr>
        <w:t>授权委托书</w:t>
      </w:r>
      <w:bookmarkEnd w:id="6"/>
      <w:bookmarkEnd w:id="7"/>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_____________________公司：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本授权书宣告：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委托单位：                       地 址：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法定代表人：                     受托人：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出生日期：  年  月  日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所在单位：                       职 务：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身 份 证：                       联系方式: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兹委托受托人合法地代表我单位参加</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 xml:space="preserve">组织的项目名称：  _____________________采购活动，受托人有权在该投标活动中，以我单位的名义签署投标书和投标文件，与招标代理机构协商、澄清、解释，质疑，签订合同书并执行一切与此有关的事项。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受托人在办理上述事宜过程中以其自己的名义所签署的所有文件我均予以承认。</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受托人无转委托权。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委托期限：至上述事宜处理完毕止。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委托单位 （公章） </w:t>
      </w:r>
    </w:p>
    <w:p>
      <w:pPr>
        <w:spacing w:line="360" w:lineRule="auto"/>
        <w:ind w:firstLine="420" w:firstLineChars="200"/>
        <w:jc w:val="right"/>
        <w:rPr>
          <w:rFonts w:hint="eastAsia" w:ascii="宋体" w:hAnsi="宋体" w:cs="Times New Roman"/>
          <w:szCs w:val="21"/>
          <w:lang w:val="en-US" w:eastAsia="zh-CN"/>
        </w:rPr>
      </w:pPr>
      <w:r>
        <w:rPr>
          <w:rFonts w:hint="eastAsia" w:ascii="宋体" w:hAnsi="宋体" w:cs="Times New Roman"/>
          <w:szCs w:val="21"/>
          <w:lang w:val="en-US" w:eastAsia="zh-CN"/>
        </w:rPr>
        <w:t xml:space="preserve">法定代表人（签字或盖章） </w:t>
      </w:r>
    </w:p>
    <w:p>
      <w:pPr>
        <w:spacing w:line="360" w:lineRule="auto"/>
        <w:ind w:firstLine="420" w:firstLineChars="2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日期：    年   月   日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备注：</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投标人授权代表须在投标截止时间前持授权书原件及授权代表身份证件办理签名报到。（投标文件中须附授权代表及法人的身份证复印件）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非授权代表办理上述事宜，招标代理机构将拒绝。 </w:t>
      </w:r>
    </w:p>
    <w:p>
      <w:pPr>
        <w:spacing w:line="360" w:lineRule="auto"/>
        <w:ind w:firstLine="420" w:firstLineChars="200"/>
        <w:rPr>
          <w:rFonts w:hint="default" w:ascii="宋体" w:hAnsi="宋体" w:cs="Times New Roman"/>
          <w:szCs w:val="21"/>
          <w:lang w:val="en-US" w:eastAsia="zh-CN"/>
        </w:rPr>
      </w:pPr>
      <w:r>
        <w:rPr>
          <w:rFonts w:hint="eastAsia" w:ascii="宋体" w:hAnsi="宋体" w:cs="Times New Roman"/>
          <w:szCs w:val="21"/>
          <w:lang w:val="en-US" w:eastAsia="zh-CN"/>
        </w:rPr>
        <w:t>投标人法定代表人直接参加投标的，无须提供法人授权委托书，但须持本人身份证件及营业执照复印件办理相关手续。</w:t>
      </w:r>
    </w:p>
    <w:p>
      <w:pPr>
        <w:spacing w:line="360" w:lineRule="auto"/>
        <w:ind w:firstLine="643" w:firstLineChars="200"/>
        <w:rPr>
          <w:b/>
          <w:bCs/>
          <w:sz w:val="32"/>
          <w:szCs w:val="32"/>
        </w:rPr>
      </w:pPr>
      <w:bookmarkStart w:id="8" w:name="_Toc184635142"/>
      <w:bookmarkStart w:id="9" w:name="_Toc289246389"/>
    </w:p>
    <w:p>
      <w:pPr>
        <w:topLinePunct/>
        <w:spacing w:line="360" w:lineRule="auto"/>
        <w:jc w:val="left"/>
        <w:rPr>
          <w:rFonts w:hint="eastAsia" w:ascii="宋体" w:hAnsi="宋体" w:eastAsia="宋体" w:cs="Times New Roman"/>
          <w:b/>
          <w:bCs/>
          <w:kern w:val="2"/>
          <w:sz w:val="32"/>
          <w:szCs w:val="32"/>
          <w:lang w:val="en-US" w:eastAsia="zh-CN"/>
        </w:rPr>
      </w:pPr>
      <w:r>
        <w:rPr>
          <w:rFonts w:hint="eastAsia" w:ascii="宋体" w:hAnsi="宋体" w:eastAsia="宋体" w:cs="Times New Roman"/>
          <w:b/>
          <w:bCs/>
          <w:kern w:val="2"/>
          <w:sz w:val="32"/>
          <w:szCs w:val="32"/>
          <w:lang w:val="en-US" w:eastAsia="zh-CN"/>
        </w:rPr>
        <w:t>（四）承诺书</w:t>
      </w:r>
    </w:p>
    <w:p>
      <w:pPr>
        <w:jc w:val="center"/>
        <w:rPr>
          <w:rFonts w:hint="eastAsia" w:ascii="宋体" w:hAnsi="宋体" w:cs="宋体"/>
          <w:b/>
          <w:bCs/>
          <w:spacing w:val="40"/>
          <w:sz w:val="32"/>
          <w:szCs w:val="28"/>
        </w:rPr>
      </w:pPr>
    </w:p>
    <w:p>
      <w:pPr>
        <w:spacing w:line="520" w:lineRule="exact"/>
        <w:ind w:firstLine="420" w:firstLineChars="200"/>
        <w:rPr>
          <w:rFonts w:hint="eastAsia" w:ascii="宋体" w:hAnsi="宋体" w:cs="宋体"/>
          <w:sz w:val="21"/>
          <w:szCs w:val="21"/>
        </w:rPr>
      </w:pPr>
      <w:r>
        <w:rPr>
          <w:rFonts w:hint="eastAsia" w:ascii="宋体" w:hAnsi="宋体" w:cs="宋体"/>
          <w:sz w:val="21"/>
          <w:szCs w:val="21"/>
        </w:rPr>
        <w:t>本企业参与</w:t>
      </w:r>
      <w:r>
        <w:rPr>
          <w:rFonts w:hint="eastAsia" w:ascii="宋体" w:hAnsi="宋体" w:cs="宋体"/>
          <w:sz w:val="21"/>
          <w:szCs w:val="21"/>
          <w:u w:val="single"/>
        </w:rPr>
        <w:t xml:space="preserve">                                               </w:t>
      </w:r>
      <w:r>
        <w:rPr>
          <w:rFonts w:hint="eastAsia" w:ascii="宋体" w:hAnsi="宋体" w:cs="宋体"/>
          <w:sz w:val="21"/>
          <w:szCs w:val="21"/>
        </w:rPr>
        <w:t>的投标，现作如下承诺：</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w:t>
      </w:r>
      <w:r>
        <w:rPr>
          <w:rFonts w:hint="eastAsia" w:ascii="宋体" w:hAnsi="宋体" w:cs="宋体"/>
          <w:sz w:val="21"/>
          <w:szCs w:val="21"/>
        </w:rPr>
        <w:t>所提供的一切材料都是真实、有效、合法的。</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不与其他投标人串通投标，不损害采购单位或其他投标人的合法权益。</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eastAsia="zh-CN"/>
        </w:rPr>
        <w:t>.</w:t>
      </w:r>
      <w:r>
        <w:rPr>
          <w:rFonts w:hint="eastAsia" w:ascii="宋体" w:hAnsi="宋体" w:cs="宋体"/>
          <w:sz w:val="21"/>
          <w:szCs w:val="21"/>
        </w:rPr>
        <w:t>不转让、出租、出借资质证书、人员岗位证书或以其他方式允许他人以本企业名义投标。</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4</w:t>
      </w:r>
      <w:r>
        <w:rPr>
          <w:rFonts w:hint="eastAsia" w:ascii="宋体" w:hAnsi="宋体" w:cs="宋体"/>
          <w:sz w:val="21"/>
          <w:szCs w:val="21"/>
          <w:lang w:eastAsia="zh-CN"/>
        </w:rPr>
        <w:t>.</w:t>
      </w:r>
      <w:r>
        <w:rPr>
          <w:rFonts w:hint="eastAsia" w:ascii="宋体" w:hAnsi="宋体" w:cs="宋体"/>
          <w:sz w:val="21"/>
          <w:szCs w:val="21"/>
        </w:rPr>
        <w:t>不与采购单位或招标代理机构串通投标，损害国家利益、社会公共利益或者他人的合法权益。</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5</w:t>
      </w:r>
      <w:r>
        <w:rPr>
          <w:rFonts w:hint="eastAsia" w:ascii="宋体" w:hAnsi="宋体" w:cs="宋体"/>
          <w:sz w:val="21"/>
          <w:szCs w:val="21"/>
          <w:lang w:eastAsia="zh-CN"/>
        </w:rPr>
        <w:t>.</w:t>
      </w:r>
      <w:r>
        <w:rPr>
          <w:rFonts w:hint="eastAsia" w:ascii="宋体" w:hAnsi="宋体" w:cs="宋体"/>
          <w:sz w:val="21"/>
          <w:szCs w:val="21"/>
        </w:rPr>
        <w:t>不向采购单位、评标委员会成员、监督人员行贿。</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6</w:t>
      </w:r>
      <w:r>
        <w:rPr>
          <w:rFonts w:hint="eastAsia" w:ascii="宋体" w:hAnsi="宋体" w:cs="宋体"/>
          <w:sz w:val="21"/>
          <w:szCs w:val="21"/>
          <w:lang w:eastAsia="zh-CN"/>
        </w:rPr>
        <w:t>.</w:t>
      </w:r>
      <w:r>
        <w:rPr>
          <w:rFonts w:hint="eastAsia" w:ascii="宋体" w:hAnsi="宋体" w:cs="宋体"/>
          <w:sz w:val="21"/>
          <w:szCs w:val="21"/>
        </w:rPr>
        <w:t>不扰乱</w:t>
      </w:r>
      <w:r>
        <w:rPr>
          <w:rFonts w:hint="eastAsia" w:ascii="宋体" w:hAnsi="宋体" w:cs="宋体"/>
          <w:sz w:val="21"/>
          <w:szCs w:val="21"/>
          <w:lang w:val="en-US" w:eastAsia="zh-CN"/>
        </w:rPr>
        <w:t>哈尔滨</w:t>
      </w:r>
      <w:r>
        <w:rPr>
          <w:rFonts w:hint="eastAsia" w:ascii="宋体" w:hAnsi="宋体" w:cs="宋体"/>
          <w:sz w:val="21"/>
          <w:szCs w:val="21"/>
        </w:rPr>
        <w:t>市招标投标活动正常秩序。</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7</w:t>
      </w:r>
      <w:r>
        <w:rPr>
          <w:rFonts w:hint="eastAsia" w:ascii="宋体" w:hAnsi="宋体" w:cs="宋体"/>
          <w:sz w:val="21"/>
          <w:szCs w:val="21"/>
          <w:lang w:eastAsia="zh-CN"/>
        </w:rPr>
        <w:t>.</w:t>
      </w:r>
      <w:r>
        <w:rPr>
          <w:rFonts w:hint="eastAsia" w:ascii="宋体" w:hAnsi="宋体" w:cs="宋体"/>
          <w:sz w:val="21"/>
          <w:szCs w:val="21"/>
        </w:rPr>
        <w:t>不进行虚假恶意投诉。</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8</w:t>
      </w:r>
      <w:r>
        <w:rPr>
          <w:rFonts w:hint="eastAsia" w:ascii="宋体" w:hAnsi="宋体" w:cs="宋体"/>
          <w:sz w:val="21"/>
          <w:szCs w:val="21"/>
          <w:lang w:eastAsia="zh-CN"/>
        </w:rPr>
        <w:t>.</w:t>
      </w:r>
      <w:r>
        <w:rPr>
          <w:rFonts w:hint="eastAsia" w:ascii="宋体" w:hAnsi="宋体" w:cs="宋体"/>
          <w:sz w:val="21"/>
          <w:szCs w:val="21"/>
        </w:rPr>
        <w:t>因违反法律、法规、规章被查处的，不干预案件查处。</w:t>
      </w:r>
    </w:p>
    <w:p>
      <w:pPr>
        <w:spacing w:line="520" w:lineRule="exact"/>
        <w:ind w:firstLine="420" w:firstLineChars="200"/>
        <w:rPr>
          <w:rFonts w:hint="eastAsia" w:ascii="宋体" w:hAnsi="宋体" w:cs="宋体"/>
          <w:sz w:val="21"/>
          <w:szCs w:val="21"/>
        </w:rPr>
      </w:pPr>
      <w:r>
        <w:rPr>
          <w:rFonts w:hint="eastAsia" w:ascii="宋体" w:hAnsi="宋体"/>
          <w:sz w:val="21"/>
          <w:szCs w:val="21"/>
        </w:rPr>
        <w:t>如出现上述行为，本投标人自愿承担相关责任，接受招标投标监督管理部门、纪检监察部门或司法机关调查处理。</w:t>
      </w:r>
      <w:r>
        <w:rPr>
          <w:rFonts w:hint="eastAsia" w:ascii="宋体" w:hAnsi="宋体" w:cs="宋体"/>
          <w:sz w:val="21"/>
          <w:szCs w:val="21"/>
        </w:rPr>
        <w:t>给采购单位造成损失的，依法承担赔偿责任。</w:t>
      </w:r>
    </w:p>
    <w:p>
      <w:pPr>
        <w:spacing w:line="520" w:lineRule="exact"/>
        <w:ind w:firstLine="420" w:firstLineChars="200"/>
        <w:rPr>
          <w:rFonts w:hint="eastAsia" w:ascii="宋体" w:hAnsi="宋体" w:cs="宋体"/>
          <w:sz w:val="21"/>
          <w:szCs w:val="21"/>
        </w:rPr>
      </w:pPr>
    </w:p>
    <w:p>
      <w:pPr>
        <w:spacing w:line="520" w:lineRule="exact"/>
        <w:ind w:firstLine="420" w:firstLineChars="200"/>
        <w:rPr>
          <w:rFonts w:hint="eastAsia" w:ascii="宋体" w:hAnsi="宋体" w:cs="宋体"/>
          <w:sz w:val="21"/>
          <w:szCs w:val="21"/>
        </w:rPr>
      </w:pPr>
    </w:p>
    <w:p>
      <w:pPr>
        <w:spacing w:line="400" w:lineRule="exact"/>
        <w:rPr>
          <w:rFonts w:hint="default" w:ascii="宋体" w:hAnsi="宋体" w:eastAsiaTheme="minorEastAsia"/>
          <w:sz w:val="21"/>
          <w:szCs w:val="21"/>
          <w:u w:val="single"/>
          <w:lang w:val="en-US" w:eastAsia="zh-CN"/>
        </w:rPr>
      </w:pPr>
      <w:r>
        <w:rPr>
          <w:rFonts w:hint="eastAsia" w:ascii="宋体" w:hAnsi="宋体"/>
          <w:sz w:val="21"/>
          <w:szCs w:val="21"/>
        </w:rPr>
        <w:t xml:space="preserve">询价申请人（加盖单位公章）：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p>
    <w:p>
      <w:pPr>
        <w:spacing w:line="400" w:lineRule="exact"/>
        <w:rPr>
          <w:rFonts w:hint="eastAsia" w:ascii="宋体" w:hAnsi="宋体"/>
          <w:b/>
          <w:sz w:val="21"/>
          <w:szCs w:val="21"/>
        </w:rPr>
      </w:pPr>
      <w:r>
        <w:rPr>
          <w:rFonts w:hint="eastAsia" w:ascii="宋体" w:hAnsi="宋体"/>
          <w:sz w:val="21"/>
          <w:szCs w:val="21"/>
        </w:rPr>
        <w:t>法定代表人或其委托代理人（签字）：</w:t>
      </w:r>
      <w:r>
        <w:rPr>
          <w:rFonts w:hint="eastAsia" w:ascii="宋体" w:hAnsi="宋体"/>
          <w:sz w:val="21"/>
          <w:szCs w:val="21"/>
          <w:u w:val="single"/>
        </w:rPr>
        <w:t xml:space="preserve">                  </w:t>
      </w:r>
    </w:p>
    <w:p>
      <w:pPr>
        <w:spacing w:line="400" w:lineRule="exact"/>
        <w:rPr>
          <w:rFonts w:hint="eastAsia" w:ascii="宋体" w:hAnsi="宋体"/>
          <w:sz w:val="21"/>
          <w:szCs w:val="21"/>
        </w:rPr>
      </w:pPr>
      <w:r>
        <w:rPr>
          <w:rFonts w:hint="eastAsia" w:ascii="宋体" w:hAnsi="宋体"/>
          <w:sz w:val="21"/>
          <w:szCs w:val="21"/>
          <w:u w:val="none"/>
          <w:lang w:val="en-US" w:eastAsia="zh-CN"/>
        </w:rPr>
        <w:t>日期：</w:t>
      </w:r>
      <w:r>
        <w:rPr>
          <w:rFonts w:hint="eastAsia" w:ascii="宋体" w:hAnsi="宋体"/>
          <w:sz w:val="21"/>
          <w:szCs w:val="21"/>
          <w:u w:val="none"/>
        </w:rPr>
        <w:t xml:space="preserve"> </w:t>
      </w:r>
      <w:r>
        <w:rPr>
          <w:rFonts w:hint="eastAsia" w:ascii="宋体" w:hAnsi="宋体"/>
          <w:sz w:val="21"/>
          <w:szCs w:val="21"/>
          <w:u w:val="single"/>
        </w:rPr>
        <w:t xml:space="preserve">     </w:t>
      </w:r>
      <w:r>
        <w:rPr>
          <w:rFonts w:hint="eastAsia" w:ascii="宋体" w:hAnsi="宋体"/>
          <w:sz w:val="21"/>
          <w:szCs w:val="21"/>
          <w:u w:val="single"/>
        </w:rPr>
        <w:tab/>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日</w:t>
      </w:r>
    </w:p>
    <w:p>
      <w:pPr>
        <w:spacing w:line="360" w:lineRule="auto"/>
        <w:ind w:firstLine="420" w:firstLineChars="200"/>
        <w:rPr>
          <w:b/>
          <w:bCs/>
          <w:sz w:val="32"/>
          <w:szCs w:val="32"/>
        </w:rPr>
      </w:pP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2" name="文本框 2"/>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1312;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92232gAA&#10;AAoBAAAPAAAAAAAAAAEAIAAAACIAAABkcnMvZG93bnJldi54bWxQSwECFAAUAAAACACHTuJA7DlH&#10;P+MBAADBAwAADgAAAAAAAAABACAAAAApAQAAZHJzL2Uyb0RvYy54bWxQSwUGAAAAAAYABgBZAQAA&#10;fgUAAAAA&#10;">
                <v:fill on="t" focussize="0,0"/>
                <v:stroke on="f"/>
                <v:imagedata o:title=""/>
                <o:lock v:ext="edit" aspectratio="f"/>
                <v:textbox inset="0mm,0mm,0mm,0mm" style="mso-fit-shape-to-text:t;">
                  <w:txbxContent>
                    <w:p/>
                  </w:txbxContent>
                </v:textbox>
              </v:shape>
            </w:pict>
          </mc:Fallback>
        </mc:AlternateContent>
      </w:r>
      <w:bookmarkEnd w:id="8"/>
      <w:bookmarkEnd w:id="9"/>
    </w:p>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642" w:hanging="4642" w:hangingChars="1445"/>
      <w:rPr>
        <w:rFonts w:hint="eastAsia" w:eastAsia="宋体"/>
        <w:lang w:eastAsia="zh-CN"/>
      </w:rPr>
    </w:pPr>
    <w:r>
      <w:rPr>
        <w:b/>
        <w:color w:val="4BACC6"/>
        <w:sz w:val="32"/>
        <w:szCs w:val="72"/>
      </w:rPr>
      <w:t xml:space="preserve">                   </w:t>
    </w:r>
    <w:r>
      <w:rPr>
        <w:rFonts w:hint="eastAsia"/>
        <w:b/>
        <w:color w:val="4BACC6"/>
        <w:sz w:val="32"/>
        <w:szCs w:val="72"/>
      </w:rPr>
      <w:t xml:space="preserve">       </w:t>
    </w:r>
    <w:r>
      <w:rPr>
        <w:rFonts w:hint="eastAsia"/>
        <w:b/>
        <w:color w:val="4BACC6"/>
        <w:sz w:val="32"/>
        <w:szCs w:val="72"/>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642" w:hanging="4642" w:hangingChars="1445"/>
      <w:rPr>
        <w:rFonts w:hint="eastAsia" w:eastAsia="宋体"/>
        <w:lang w:eastAsia="zh-CN"/>
      </w:rPr>
    </w:pPr>
    <w:r>
      <w:rPr>
        <w:b/>
        <w:color w:val="4BACC6"/>
        <w:sz w:val="32"/>
        <w:szCs w:val="72"/>
      </w:rPr>
      <w:t xml:space="preserve">                   </w:t>
    </w:r>
    <w:r>
      <w:rPr>
        <w:rFonts w:hint="eastAsia"/>
        <w:b/>
        <w:color w:val="4BACC6"/>
        <w:sz w:val="32"/>
        <w:szCs w:val="72"/>
      </w:rPr>
      <w:t xml:space="preserve">       </w:t>
    </w:r>
    <w:r>
      <w:rPr>
        <w:rFonts w:hint="eastAsia"/>
        <w:b/>
        <w:color w:val="4BACC6"/>
        <w:sz w:val="32"/>
        <w:szCs w:val="72"/>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mVkODVhMWQ1NmI2OGNmMzNkZDljY2M1NTEyYjQifQ=="/>
  </w:docVars>
  <w:rsids>
    <w:rsidRoot w:val="00000000"/>
    <w:rsid w:val="04C04386"/>
    <w:rsid w:val="064650B5"/>
    <w:rsid w:val="09F77876"/>
    <w:rsid w:val="0C2B0ACD"/>
    <w:rsid w:val="10857989"/>
    <w:rsid w:val="171657DF"/>
    <w:rsid w:val="187E63B7"/>
    <w:rsid w:val="1BB83309"/>
    <w:rsid w:val="1EA023D4"/>
    <w:rsid w:val="1ED02718"/>
    <w:rsid w:val="20B828B1"/>
    <w:rsid w:val="24084702"/>
    <w:rsid w:val="2B092192"/>
    <w:rsid w:val="2B2E3048"/>
    <w:rsid w:val="31054510"/>
    <w:rsid w:val="31413001"/>
    <w:rsid w:val="315F792B"/>
    <w:rsid w:val="376D3BF8"/>
    <w:rsid w:val="38A26A7B"/>
    <w:rsid w:val="3AA0348E"/>
    <w:rsid w:val="42B57A33"/>
    <w:rsid w:val="45462E84"/>
    <w:rsid w:val="48623244"/>
    <w:rsid w:val="48877A3B"/>
    <w:rsid w:val="492F6C51"/>
    <w:rsid w:val="49667651"/>
    <w:rsid w:val="4D88564C"/>
    <w:rsid w:val="56680EAC"/>
    <w:rsid w:val="56DB4E31"/>
    <w:rsid w:val="5A332C96"/>
    <w:rsid w:val="5B3C4976"/>
    <w:rsid w:val="637001A7"/>
    <w:rsid w:val="65A5311F"/>
    <w:rsid w:val="6D54434F"/>
    <w:rsid w:val="70F73101"/>
    <w:rsid w:val="739E25A3"/>
    <w:rsid w:val="79880634"/>
    <w:rsid w:val="7DBA34EC"/>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paragraph" w:styleId="7">
    <w:name w:val="heading 3"/>
    <w:basedOn w:val="1"/>
    <w:next w:val="1"/>
    <w:qFormat/>
    <w:uiPriority w:val="0"/>
    <w:pPr>
      <w:keepNext/>
      <w:keepLines/>
      <w:widowControl/>
      <w:spacing w:before="260" w:beforeLines="0" w:after="260" w:afterLines="0" w:line="413" w:lineRule="auto"/>
      <w:jc w:val="left"/>
      <w:outlineLvl w:val="2"/>
    </w:pPr>
    <w:rPr>
      <w:rFonts w:ascii="Times New Roman" w:hAnsi="Times New Roman" w:eastAsia="华文细黑" w:cs="Times New Roman"/>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2147</Words>
  <Characters>2202</Characters>
  <Lines>0</Lines>
  <Paragraphs>0</Paragraphs>
  <TotalTime>0</TotalTime>
  <ScaleCrop>false</ScaleCrop>
  <LinksUpToDate>false</LinksUpToDate>
  <CharactersWithSpaces>3356</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2023-10-11T01:48:00Z</dcterms:created>
  <dc:creator>87293</dc:creator>
  <cp:lastModifiedBy>缘缘</cp:lastModifiedBy>
  <dcterms:modified xsi:type="dcterms:W3CDTF">2023-10-16T02:40:06Z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48B965B3EB4144F388D0288FD06DCCAC_13</vt:lpwstr>
  </property>
</Properties>
</file>